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1FEB5" w14:textId="77777777" w:rsidR="00450C24" w:rsidRPr="00C7479C" w:rsidRDefault="00C7479C" w:rsidP="00A62EE9">
      <w:pPr>
        <w:ind w:left="-284" w:right="-426"/>
        <w:rPr>
          <w:color w:val="ED7D31" w:themeColor="accent2"/>
          <w:sz w:val="24"/>
          <w:szCs w:val="26"/>
        </w:rPr>
      </w:pPr>
      <w:r w:rsidRPr="00C7479C">
        <w:rPr>
          <w:b/>
          <w:color w:val="ED7D31" w:themeColor="accent2"/>
          <w:sz w:val="24"/>
          <w:szCs w:val="26"/>
        </w:rPr>
        <w:t>Paragraaf 1.1 – Hoe kun je stoffen herkennen?</w:t>
      </w:r>
    </w:p>
    <w:p w14:paraId="5A2556D2" w14:textId="77777777" w:rsidR="00C7479C" w:rsidRDefault="00C7479C" w:rsidP="00A62EE9">
      <w:pPr>
        <w:ind w:left="-284" w:right="-426"/>
      </w:pPr>
      <w:r>
        <w:rPr>
          <w:u w:val="single"/>
        </w:rPr>
        <w:t>Stoffen</w:t>
      </w:r>
      <w:r>
        <w:br/>
        <w:t xml:space="preserve">In de scheikunde zijn er veel </w:t>
      </w:r>
      <w:r>
        <w:rPr>
          <w:b/>
        </w:rPr>
        <w:t>stoffen,</w:t>
      </w:r>
      <w:r>
        <w:t xml:space="preserve"> de definitie daar voor is:  alle </w:t>
      </w:r>
      <w:r>
        <w:rPr>
          <w:b/>
        </w:rPr>
        <w:t>materie</w:t>
      </w:r>
    </w:p>
    <w:p w14:paraId="03B6A4D7" w14:textId="6FD5EBCE" w:rsidR="00A62EE9" w:rsidRDefault="00C7479C" w:rsidP="00A62EE9">
      <w:pPr>
        <w:ind w:left="-284" w:right="-426"/>
      </w:pPr>
      <w:r>
        <w:rPr>
          <w:u w:val="single"/>
        </w:rPr>
        <w:t>Stofeigenschappen</w:t>
      </w:r>
      <w:r>
        <w:br/>
      </w:r>
      <w:r w:rsidR="00A62EE9">
        <w:t xml:space="preserve">Om stoffen te kunnen herkennen moet je </w:t>
      </w:r>
      <w:r w:rsidR="00A62EE9">
        <w:rPr>
          <w:b/>
        </w:rPr>
        <w:t>waarnemingen</w:t>
      </w:r>
      <w:r w:rsidR="00A62EE9">
        <w:t xml:space="preserve"> doen. Je begint dan met de stof te ruiken en bekijken. Je herkent ze aan de </w:t>
      </w:r>
      <w:r w:rsidR="00A62EE9">
        <w:rPr>
          <w:b/>
        </w:rPr>
        <w:t>stofeigenschappen</w:t>
      </w:r>
      <w:r w:rsidR="00A62EE9">
        <w:t xml:space="preserve">. Je kan ook de </w:t>
      </w:r>
      <w:r w:rsidR="00A62EE9" w:rsidRPr="00A62EE9">
        <w:rPr>
          <w:b/>
        </w:rPr>
        <w:t>fase</w:t>
      </w:r>
      <w:r w:rsidR="00A62EE9">
        <w:t xml:space="preserve"> van een stof daarbij gebruiken.</w:t>
      </w:r>
    </w:p>
    <w:p w14:paraId="3AD3F11E" w14:textId="7E8C9181" w:rsidR="00A62EE9" w:rsidRDefault="00A62EE9" w:rsidP="00A62EE9">
      <w:pPr>
        <w:ind w:left="-284" w:right="-426"/>
      </w:pPr>
      <w:r>
        <w:rPr>
          <w:u w:val="single"/>
        </w:rPr>
        <w:t>Onderzoek met instrumenten</w:t>
      </w:r>
      <w:r>
        <w:br/>
      </w:r>
      <w:r w:rsidR="002747C0">
        <w:t xml:space="preserve">Je kan ook stofeigenschappen zoeken met instrumenten. Voorbeelden van die stofeigenschappen zijn de </w:t>
      </w:r>
      <w:r w:rsidR="002747C0" w:rsidRPr="002747C0">
        <w:rPr>
          <w:b/>
        </w:rPr>
        <w:t>dichtheid</w:t>
      </w:r>
      <w:r w:rsidR="002747C0">
        <w:t xml:space="preserve">, de </w:t>
      </w:r>
      <w:r w:rsidR="002747C0" w:rsidRPr="002747C0">
        <w:rPr>
          <w:b/>
        </w:rPr>
        <w:t>elektrische geleidbaarhei</w:t>
      </w:r>
      <w:r w:rsidR="002747C0">
        <w:t xml:space="preserve">d en de </w:t>
      </w:r>
      <w:r w:rsidR="002747C0" w:rsidRPr="002747C0">
        <w:rPr>
          <w:b/>
        </w:rPr>
        <w:t>oplosbaarheid</w:t>
      </w:r>
      <w:r w:rsidR="002747C0">
        <w:t>.</w:t>
      </w:r>
    </w:p>
    <w:p w14:paraId="075C649D" w14:textId="0E04D856" w:rsidR="002747C0" w:rsidRDefault="002747C0" w:rsidP="00A62EE9">
      <w:pPr>
        <w:ind w:left="-284" w:right="-426"/>
      </w:pPr>
      <w:r w:rsidRPr="0026568F">
        <w:rPr>
          <w:b/>
          <w:color w:val="ED7D31" w:themeColor="accent2"/>
          <w:sz w:val="24"/>
        </w:rPr>
        <w:t>Paragraaf 1.2 – Vloeibare mengsels</w:t>
      </w:r>
    </w:p>
    <w:p w14:paraId="63959EB5" w14:textId="6DBA45A4" w:rsidR="002747C0" w:rsidRDefault="002747C0" w:rsidP="00A62EE9">
      <w:pPr>
        <w:ind w:left="-284" w:right="-426"/>
      </w:pPr>
      <w:r>
        <w:rPr>
          <w:u w:val="single"/>
        </w:rPr>
        <w:t>Zuivere stoffen en mengsels</w:t>
      </w:r>
      <w:r>
        <w:br/>
      </w:r>
      <w:r w:rsidR="00F2558B">
        <w:rPr>
          <w:b/>
        </w:rPr>
        <w:t xml:space="preserve">Zuivere stof </w:t>
      </w:r>
      <w:r w:rsidR="00F2558B">
        <w:t xml:space="preserve"> = </w:t>
      </w:r>
      <w:r w:rsidR="00F2558B">
        <w:tab/>
        <w:t>één soort stof met één set stofeigenschappen</w:t>
      </w:r>
      <w:r w:rsidR="00F2558B">
        <w:br/>
      </w:r>
      <w:r w:rsidR="00F2558B">
        <w:rPr>
          <w:b/>
        </w:rPr>
        <w:t xml:space="preserve">Mengsel </w:t>
      </w:r>
      <w:r w:rsidR="00F2558B">
        <w:t>=</w:t>
      </w:r>
      <w:r w:rsidR="00F2558B">
        <w:tab/>
      </w:r>
      <w:r w:rsidR="00F2558B">
        <w:tab/>
        <w:t>bestaat uit meerdere stoffen, meerdere sets stofeigenschappen</w:t>
      </w:r>
    </w:p>
    <w:p w14:paraId="08DF7A4F" w14:textId="74074E12" w:rsidR="00011603" w:rsidRDefault="00F2558B" w:rsidP="00A62EE9">
      <w:pPr>
        <w:ind w:left="-284" w:right="-426"/>
      </w:pPr>
      <w:r w:rsidRPr="00F2558B">
        <w:rPr>
          <w:u w:val="single"/>
        </w:rPr>
        <w:t>Oplossing en oplosbaarheid</w:t>
      </w:r>
      <w:r>
        <w:br/>
      </w:r>
      <w:r w:rsidRPr="00F2558B">
        <w:rPr>
          <w:b/>
        </w:rPr>
        <w:t>Oplossing</w:t>
      </w:r>
      <w:r>
        <w:t xml:space="preserve"> is een vloeibare stof waar een andere stof in is opgelost. </w:t>
      </w:r>
      <w:r w:rsidR="00011603">
        <w:t xml:space="preserve">Die vloeibare stof heet het </w:t>
      </w:r>
      <w:r w:rsidR="00011603">
        <w:rPr>
          <w:b/>
        </w:rPr>
        <w:t>oplosmiddel</w:t>
      </w:r>
      <w:r w:rsidR="00011603">
        <w:t xml:space="preserve">. Oplossingen zijn altijd helder, maar mag wel gekleurd zijn. De </w:t>
      </w:r>
      <w:r w:rsidR="00011603">
        <w:rPr>
          <w:b/>
        </w:rPr>
        <w:t>oplosbaarheid</w:t>
      </w:r>
      <w:r w:rsidR="00011603">
        <w:t xml:space="preserve"> is de maximale hoeveelheid van een stof die in 1 L oplossing opgelost kan zijn(g/L). Wanneer dat is gebeurt, heb je een </w:t>
      </w:r>
      <w:r w:rsidR="00011603">
        <w:rPr>
          <w:b/>
        </w:rPr>
        <w:t>verzadigde oplossing</w:t>
      </w:r>
      <w:r w:rsidR="00011603">
        <w:t>.</w:t>
      </w:r>
    </w:p>
    <w:p w14:paraId="5AD612CF" w14:textId="7FEAE3FA" w:rsidR="00011603" w:rsidRDefault="00011603" w:rsidP="00A62EE9">
      <w:pPr>
        <w:ind w:left="-284" w:right="-426"/>
      </w:pPr>
      <w:r>
        <w:rPr>
          <w:u w:val="single"/>
        </w:rPr>
        <w:t>Suspensie</w:t>
      </w:r>
      <w:r>
        <w:br/>
        <w:t xml:space="preserve">Een </w:t>
      </w:r>
      <w:r>
        <w:rPr>
          <w:b/>
        </w:rPr>
        <w:t>suspensie</w:t>
      </w:r>
      <w:r>
        <w:t xml:space="preserve"> is een mengsel van een vaste stof en een vloeistof, waarbij je de vaste deeltje</w:t>
      </w:r>
      <w:r w:rsidR="00D17CDC">
        <w:t xml:space="preserve">s nog ziet. Dat is dan troebel. </w:t>
      </w:r>
    </w:p>
    <w:p w14:paraId="57E5A464" w14:textId="3F6A3109" w:rsidR="0026568F" w:rsidRDefault="0026568F" w:rsidP="00A62EE9">
      <w:pPr>
        <w:ind w:left="-284" w:right="-426"/>
      </w:pPr>
      <w:r>
        <w:rPr>
          <w:u w:val="single"/>
        </w:rPr>
        <w:t>Emulsie</w:t>
      </w:r>
      <w:r>
        <w:br/>
      </w:r>
      <w:r w:rsidR="009E2129">
        <w:t xml:space="preserve">Een </w:t>
      </w:r>
      <w:r w:rsidR="009E2129">
        <w:rPr>
          <w:b/>
        </w:rPr>
        <w:t xml:space="preserve">emulsie </w:t>
      </w:r>
      <w:r w:rsidR="009E2129">
        <w:t xml:space="preserve">is een mengsel van vloeistoffen. Als je het gaat schudden, dan is het eerst troebel, maar later gaan ze van elkaar af scheiden. Olie en water zijn voorbeelden van vloeistoffen die samen een emulsie worden. Een </w:t>
      </w:r>
      <w:r w:rsidR="009E2129">
        <w:rPr>
          <w:b/>
        </w:rPr>
        <w:t>emulgator</w:t>
      </w:r>
      <w:r w:rsidR="009E2129">
        <w:t xml:space="preserve"> zorgt ervoor dat het olie en water niet van zich af scheidt. (</w:t>
      </w:r>
      <w:r w:rsidR="00D17CDC">
        <w:t>bijv. glycerine)</w:t>
      </w:r>
    </w:p>
    <w:p w14:paraId="0757640B" w14:textId="67F74585" w:rsidR="009E2129" w:rsidRDefault="009E2129" w:rsidP="00A62EE9">
      <w:pPr>
        <w:ind w:left="-284" w:right="-426"/>
        <w:rPr>
          <w:b/>
        </w:rPr>
      </w:pPr>
      <w:r w:rsidRPr="009E2129">
        <w:rPr>
          <w:b/>
          <w:color w:val="ED7D31" w:themeColor="accent2"/>
          <w:sz w:val="24"/>
        </w:rPr>
        <w:t>Paragraaf 1.3 – Samenstelling van mengsels</w:t>
      </w:r>
    </w:p>
    <w:p w14:paraId="083A61A1" w14:textId="184801B1" w:rsidR="00B13466" w:rsidRDefault="00B13466" w:rsidP="00A62EE9">
      <w:pPr>
        <w:ind w:left="-284" w:right="-426"/>
      </w:pPr>
      <w:r w:rsidRPr="00C82C89">
        <w:rPr>
          <w:b/>
          <w:u w:val="single"/>
        </w:rPr>
        <w:t>Homogeen mengsel</w:t>
      </w:r>
      <w:r>
        <w:t xml:space="preserve"> </w:t>
      </w:r>
      <w:r w:rsidR="00C82C89">
        <w:t>:</w:t>
      </w:r>
      <w:r w:rsidR="00C82C89">
        <w:tab/>
      </w:r>
      <w:r w:rsidR="00E73851">
        <w:t>Mengsel waarbij je de stoffen ni</w:t>
      </w:r>
      <w:r>
        <w:t xml:space="preserve">et </w:t>
      </w:r>
      <w:r w:rsidR="00E73851">
        <w:t>kunt onderscheiden</w:t>
      </w:r>
      <w:r>
        <w:t xml:space="preserve"> </w:t>
      </w:r>
      <w:r>
        <w:br/>
        <w:t>Voorbeelden zijn:</w:t>
      </w:r>
      <w:r>
        <w:tab/>
      </w:r>
      <w:r>
        <w:tab/>
      </w:r>
      <w:r w:rsidR="001E24B4">
        <w:t xml:space="preserve">- </w:t>
      </w:r>
      <w:r w:rsidR="001E24B4">
        <w:tab/>
      </w:r>
      <w:r>
        <w:t>Mengsel van gassen, oplossing</w:t>
      </w:r>
      <w:r>
        <w:br/>
      </w:r>
      <w:r>
        <w:tab/>
      </w:r>
      <w:r>
        <w:tab/>
      </w:r>
      <w:r>
        <w:tab/>
      </w:r>
      <w:r>
        <w:tab/>
      </w:r>
      <w:r w:rsidR="001E24B4">
        <w:t xml:space="preserve">- </w:t>
      </w:r>
      <w:r w:rsidR="001E24B4">
        <w:tab/>
      </w:r>
      <w:r>
        <w:rPr>
          <w:b/>
        </w:rPr>
        <w:t>Legering</w:t>
      </w:r>
      <w:r w:rsidR="00C82C89">
        <w:t xml:space="preserve"> (mengsels van metalen, mengen door ze eerst te smelten.</w:t>
      </w:r>
    </w:p>
    <w:p w14:paraId="5577F06F" w14:textId="1C07113B" w:rsidR="00E73851" w:rsidRDefault="00B13466" w:rsidP="00A62EE9">
      <w:pPr>
        <w:ind w:left="-284" w:right="-426"/>
      </w:pPr>
      <w:r w:rsidRPr="00C82C89">
        <w:rPr>
          <w:b/>
          <w:u w:val="single"/>
        </w:rPr>
        <w:t>Heterogeen mengsel</w:t>
      </w:r>
      <w:r w:rsidR="00C82C89">
        <w:t xml:space="preserve"> : </w:t>
      </w:r>
      <w:r w:rsidR="00C82C89">
        <w:tab/>
      </w:r>
      <w:r w:rsidR="00E73851">
        <w:t xml:space="preserve">Mengsel waarbij je de stoffen </w:t>
      </w:r>
      <w:r>
        <w:t>wel</w:t>
      </w:r>
      <w:r w:rsidR="00E73851">
        <w:t xml:space="preserve"> kunt </w:t>
      </w:r>
      <w:r>
        <w:t>onderscheiden</w:t>
      </w:r>
      <w:r>
        <w:br/>
        <w:t>Voorbeelden zijn:</w:t>
      </w:r>
      <w:r>
        <w:tab/>
      </w:r>
      <w:r>
        <w:tab/>
      </w:r>
      <w:r w:rsidR="001E24B4">
        <w:t xml:space="preserve">- </w:t>
      </w:r>
      <w:r w:rsidR="001E24B4">
        <w:tab/>
      </w:r>
      <w:r>
        <w:rPr>
          <w:b/>
        </w:rPr>
        <w:t xml:space="preserve">nevel </w:t>
      </w:r>
      <w:r>
        <w:t xml:space="preserve">of </w:t>
      </w:r>
      <w:r>
        <w:rPr>
          <w:b/>
        </w:rPr>
        <w:t>aerosol</w:t>
      </w:r>
      <w:r>
        <w:t xml:space="preserve">  (mengsel vloeistof met gassen in de lucht)</w:t>
      </w:r>
      <w:r>
        <w:br/>
      </w:r>
      <w:r>
        <w:tab/>
      </w:r>
      <w:r>
        <w:tab/>
      </w:r>
      <w:r>
        <w:tab/>
      </w:r>
      <w:r>
        <w:tab/>
      </w:r>
      <w:r w:rsidR="001E24B4">
        <w:t xml:space="preserve">- </w:t>
      </w:r>
      <w:r w:rsidR="001E24B4">
        <w:tab/>
      </w:r>
      <w:r>
        <w:rPr>
          <w:b/>
        </w:rPr>
        <w:t>Rook</w:t>
      </w:r>
      <w:r>
        <w:t xml:space="preserve"> (mengsel van lucht en vaste stoffen)</w:t>
      </w:r>
      <w:r>
        <w:br/>
      </w:r>
      <w:r>
        <w:tab/>
      </w:r>
      <w:r>
        <w:tab/>
      </w:r>
      <w:r>
        <w:tab/>
      </w:r>
      <w:r>
        <w:tab/>
      </w:r>
      <w:r w:rsidR="001E24B4">
        <w:t xml:space="preserve">- </w:t>
      </w:r>
      <w:r w:rsidR="001E24B4">
        <w:tab/>
      </w:r>
      <w:r>
        <w:rPr>
          <w:b/>
        </w:rPr>
        <w:t>Schuim</w:t>
      </w:r>
      <w:r>
        <w:t xml:space="preserve"> (mengsel van lucht met vaste stof / vloeistof</w:t>
      </w:r>
      <w:r w:rsidR="00095096">
        <w:t>)</w:t>
      </w:r>
      <w:r>
        <w:br/>
      </w:r>
      <w:r>
        <w:tab/>
      </w:r>
      <w:r>
        <w:tab/>
      </w:r>
      <w:r>
        <w:tab/>
      </w:r>
      <w:r>
        <w:tab/>
      </w:r>
      <w:r w:rsidR="001E24B4">
        <w:t xml:space="preserve">- </w:t>
      </w:r>
      <w:r w:rsidR="001E24B4">
        <w:tab/>
      </w:r>
      <w:r>
        <w:t>Emulsie en suspensie</w:t>
      </w:r>
      <w:r w:rsidR="00C82C89">
        <w:t xml:space="preserve"> en bijna altijd mengsels van vaste stoffen</w:t>
      </w:r>
    </w:p>
    <w:p w14:paraId="35DAF9C6" w14:textId="63F0E314" w:rsidR="00C82C89" w:rsidRDefault="00C82C89" w:rsidP="00A62EE9">
      <w:pPr>
        <w:ind w:left="-284" w:right="-426"/>
        <w:rPr>
          <w:rFonts w:eastAsiaTheme="minorEastAsia"/>
        </w:rPr>
      </w:pPr>
      <w:r>
        <w:rPr>
          <w:u w:val="single"/>
        </w:rPr>
        <w:t>Rekenen aan mengsels</w:t>
      </w:r>
      <w:r>
        <w:br/>
      </w:r>
      <w:r w:rsidR="007D3953" w:rsidRPr="00D17CDC">
        <w:rPr>
          <w:b/>
        </w:rPr>
        <w:t>Volume%</w:t>
      </w:r>
      <w:r w:rsidR="007D3953">
        <w:t xml:space="preserve"> = percentage van een </w:t>
      </w:r>
      <w:r w:rsidR="00EB7B47">
        <w:t>inhoud</w:t>
      </w:r>
      <w:r w:rsidR="007D3953">
        <w:t xml:space="preserve"> (dm² of l)</w:t>
      </w:r>
      <w:r w:rsidR="00EB7B47">
        <w:tab/>
        <w:t>… van de 100</w:t>
      </w:r>
      <w:r w:rsidR="00D17CDC">
        <w:tab/>
      </w:r>
      <w:r w:rsidR="00D17CDC">
        <w:tab/>
      </w:r>
      <w:r w:rsidR="00D17CDC">
        <w:tab/>
        <w:t>( procent )</w:t>
      </w:r>
      <w:r w:rsidR="00EB7B47">
        <w:br/>
      </w:r>
      <w:r w:rsidR="00EB7B47" w:rsidRPr="00D17CDC">
        <w:rPr>
          <w:b/>
        </w:rPr>
        <w:t>Massa%</w:t>
      </w:r>
      <w:r w:rsidR="00EB7B47">
        <w:t xml:space="preserve"> = percentage van een massa (g, kg)</w:t>
      </w:r>
      <w:r w:rsidR="00EB7B47">
        <w:tab/>
        <w:t>… van de 100</w:t>
      </w:r>
      <w:r w:rsidR="00D17CDC">
        <w:tab/>
      </w:r>
      <w:r w:rsidR="00D17CDC">
        <w:tab/>
      </w:r>
      <w:r w:rsidR="00D17CDC">
        <w:tab/>
        <w:t>( procent )</w:t>
      </w:r>
      <w:r w:rsidR="00EB7B47">
        <w:br/>
        <w:t>Massa</w:t>
      </w:r>
      <w:r w:rsidR="00EB7B47" w:rsidRPr="00D17CDC">
        <w:t>‰</w:t>
      </w:r>
      <w:r w:rsidR="00EB7B47">
        <w:t xml:space="preserve"> / Volume‰ = deel van…</w:t>
      </w:r>
      <w:r w:rsidR="00EB7B47">
        <w:tab/>
      </w:r>
      <w:r w:rsidR="00EB7B47">
        <w:tab/>
      </w:r>
      <w:r w:rsidR="00EB7B47">
        <w:tab/>
        <w:t>… van de 1  000</w:t>
      </w:r>
      <w:r w:rsidR="00D17CDC">
        <w:tab/>
      </w:r>
      <w:r w:rsidR="00D17CDC">
        <w:tab/>
      </w:r>
      <w:r w:rsidR="00D17CDC">
        <w:tab/>
        <w:t xml:space="preserve">( </w:t>
      </w:r>
      <w:r w:rsidR="00D17CDC" w:rsidRPr="00D17CDC">
        <w:rPr>
          <w:b/>
        </w:rPr>
        <w:t>promille</w:t>
      </w:r>
      <w:r w:rsidR="00D17CDC">
        <w:t xml:space="preserve"> )</w:t>
      </w:r>
      <w:r w:rsidR="00EB7B47">
        <w:br/>
        <w:t xml:space="preserve">Massa </w:t>
      </w:r>
      <w:r w:rsidR="00EB7B47" w:rsidRPr="00D17CDC">
        <w:rPr>
          <w:b/>
        </w:rPr>
        <w:t>ppm</w:t>
      </w:r>
      <w:r w:rsidR="00EB7B47">
        <w:t xml:space="preserve"> / Volume ppm</w:t>
      </w:r>
      <w:r w:rsidR="00EB7B47">
        <w:tab/>
        <w:t>= deel van…</w:t>
      </w:r>
      <w:r w:rsidR="00EB7B47">
        <w:tab/>
      </w:r>
      <w:r w:rsidR="00EB7B47">
        <w:tab/>
        <w:t>… van de 1 000 000</w:t>
      </w:r>
      <w:r w:rsidR="00D17CDC">
        <w:tab/>
      </w:r>
      <w:r w:rsidR="00D17CDC">
        <w:tab/>
        <w:t>( parts per million )</w:t>
      </w:r>
      <w:r w:rsidR="00D17CDC">
        <w:br/>
      </w:r>
      <w:r w:rsidR="00D17CDC">
        <w:rPr>
          <w:b/>
        </w:rPr>
        <w:t>Concentratie</w:t>
      </w:r>
      <w:r w:rsidR="00D17CDC">
        <w:t xml:space="preserve"> = hoeveel is er iets van een bepaalde stof in 1l. oft</w:t>
      </w:r>
      <w:r w:rsidR="008E27A3">
        <w:t>e</w:t>
      </w:r>
      <w:r w:rsidR="00D17CDC">
        <w:t>wel, aantal gram per opgeloste liter</w:t>
      </w:r>
      <w:r w:rsidR="00D17CDC">
        <w:br/>
      </w:r>
      <m:oMath>
        <m:r>
          <w:rPr>
            <w:rFonts w:ascii="Cambria Math" w:hAnsi="Cambria Math"/>
          </w:rPr>
          <m:t>concentratie=</m:t>
        </m:r>
        <m:f>
          <m:fPr>
            <m:ctrlPr>
              <w:rPr>
                <w:rFonts w:ascii="Cambria Math" w:hAnsi="Cambria Math"/>
                <w:i/>
              </w:rPr>
            </m:ctrlPr>
          </m:fPr>
          <m:num>
            <m:r>
              <w:rPr>
                <w:rFonts w:ascii="Cambria Math" w:hAnsi="Cambria Math"/>
              </w:rPr>
              <m:t>hoeveelheid s</m:t>
            </m:r>
            <m:r>
              <w:rPr>
                <w:rFonts w:ascii="Cambria Math" w:hAnsi="Cambria Math"/>
              </w:rPr>
              <m:t>tof</m:t>
            </m:r>
          </m:num>
          <m:den>
            <m:r>
              <w:rPr>
                <w:rFonts w:ascii="Cambria Math" w:hAnsi="Cambria Math"/>
              </w:rPr>
              <m:t>hoeveelheid oplossing</m:t>
            </m:r>
          </m:den>
        </m:f>
      </m:oMath>
      <w:r w:rsidR="00D17CDC">
        <w:rPr>
          <w:rFonts w:eastAsiaTheme="minorEastAsia"/>
        </w:rPr>
        <w:t xml:space="preserve"> </w:t>
      </w:r>
      <w:r w:rsidR="00D17CDC">
        <w:rPr>
          <w:rFonts w:eastAsiaTheme="minorEastAsia"/>
        </w:rPr>
        <w:tab/>
        <w:t xml:space="preserve">, waarbij het is in g/L. </w:t>
      </w:r>
    </w:p>
    <w:p w14:paraId="490175F8" w14:textId="0D5ACDF5" w:rsidR="008E27A3" w:rsidRDefault="008038E3" w:rsidP="00A62EE9">
      <w:pPr>
        <w:ind w:left="-284" w:right="-426"/>
      </w:pPr>
      <w:r>
        <w:rPr>
          <w:u w:val="single"/>
        </w:rPr>
        <w:t>Fijnstof</w:t>
      </w:r>
      <w:r>
        <w:br/>
      </w:r>
      <w:r w:rsidR="008E27A3">
        <w:t xml:space="preserve">Als het gaat over deeltjes die in de lucht zitten, hebben ze het vaak over de eenheid </w:t>
      </w:r>
      <w:r w:rsidR="008E27A3">
        <w:rPr>
          <w:b/>
        </w:rPr>
        <w:t>microgram</w:t>
      </w:r>
      <w:r w:rsidR="008E27A3">
        <w:t xml:space="preserve"> (μg) of </w:t>
      </w:r>
      <w:r w:rsidR="008E27A3" w:rsidRPr="008E27A3">
        <w:rPr>
          <w:b/>
        </w:rPr>
        <w:t>micrometer</w:t>
      </w:r>
      <w:r w:rsidR="008E27A3">
        <w:t xml:space="preserve"> (</w:t>
      </w:r>
      <w:r w:rsidR="008E27A3">
        <w:t>μ</w:t>
      </w:r>
      <w:r w:rsidR="008E27A3">
        <w:t>m)</w:t>
      </w:r>
      <w:r w:rsidR="008E27A3">
        <w:tab/>
      </w:r>
      <w:r w:rsidR="008E27A3">
        <w:tab/>
        <w:t xml:space="preserve">1 microgram = 0,001 milligram </w:t>
      </w:r>
      <w:r w:rsidR="008E27A3">
        <w:tab/>
      </w:r>
      <w:r w:rsidR="008E27A3">
        <w:tab/>
      </w:r>
      <w:r w:rsidR="008E27A3">
        <w:tab/>
        <w:t>1000 micro gram = 1 milligram.</w:t>
      </w:r>
      <w:r w:rsidR="008E27A3">
        <w:br/>
      </w:r>
      <w:r w:rsidR="008E27A3">
        <w:rPr>
          <w:b/>
        </w:rPr>
        <w:t xml:space="preserve">Fijnstof </w:t>
      </w:r>
      <w:r w:rsidR="008E27A3">
        <w:t xml:space="preserve"> = zwevende vaste stofdeeltjes die kleiner zijn dan 10 micrometer. Je kunt het dus niet zien.</w:t>
      </w:r>
      <w:r w:rsidR="008E27A3">
        <w:br/>
        <w:t>Fijnstof is erg schadelijk, omdat het diep je longen in gaat. Het fijnstof komt vooral vrij uit fabrieken, verkeer zoals auto’s en de landbouw.</w:t>
      </w:r>
    </w:p>
    <w:p w14:paraId="1AB42E24" w14:textId="30640E9F" w:rsidR="008E27A3" w:rsidRPr="008E27A3" w:rsidRDefault="008E27A3" w:rsidP="00A62EE9">
      <w:pPr>
        <w:ind w:left="-284" w:right="-426"/>
        <w:rPr>
          <w:color w:val="ED7D31" w:themeColor="accent2"/>
          <w:sz w:val="24"/>
        </w:rPr>
      </w:pPr>
      <w:r w:rsidRPr="008E27A3">
        <w:rPr>
          <w:b/>
          <w:color w:val="ED7D31" w:themeColor="accent2"/>
          <w:sz w:val="24"/>
        </w:rPr>
        <w:t>Paragraaf 1.4 – Hoe toon je een stof aan?</w:t>
      </w:r>
    </w:p>
    <w:p w14:paraId="72B94407" w14:textId="79F52ACE" w:rsidR="00AC630C" w:rsidRDefault="008E27A3" w:rsidP="00A62EE9">
      <w:pPr>
        <w:ind w:left="-284" w:right="-426"/>
      </w:pPr>
      <w:r>
        <w:rPr>
          <w:u w:val="single"/>
        </w:rPr>
        <w:t>Smelt- en stolcurve</w:t>
      </w:r>
      <w:r>
        <w:br/>
      </w:r>
      <w:r w:rsidR="00AC630C">
        <w:t xml:space="preserve">Een </w:t>
      </w:r>
      <w:r w:rsidR="00AC630C">
        <w:rPr>
          <w:b/>
        </w:rPr>
        <w:t>stolcurve</w:t>
      </w:r>
      <w:r w:rsidR="00AC630C">
        <w:t xml:space="preserve"> is een grafiek van de dalende temperatuur tijdens het afkoelen en stollen van een stof.</w:t>
      </w:r>
      <w:r w:rsidR="00AC630C">
        <w:br/>
        <w:t xml:space="preserve">Een </w:t>
      </w:r>
      <w:r w:rsidR="00AC630C">
        <w:rPr>
          <w:b/>
        </w:rPr>
        <w:t>smeltcurve</w:t>
      </w:r>
      <w:r w:rsidR="00AC630C">
        <w:t xml:space="preserve"> is een grafiek van de stijgende temperatuur tijdens het opwarmen en smelten van een stof.</w:t>
      </w:r>
    </w:p>
    <w:p w14:paraId="7F179263" w14:textId="3D4B70F6" w:rsidR="00AC630C" w:rsidRDefault="00AC630C" w:rsidP="00A62EE9">
      <w:pPr>
        <w:ind w:left="-284" w:right="-426"/>
      </w:pPr>
      <w:r>
        <w:t>Met behulp van de curve kun je bepalen of het een zuivere stof is of een mengsel, omdat:</w:t>
      </w:r>
      <w:r>
        <w:br/>
        <w:t>De curve van een zuivere stof heeft bij het stollen/smelten 1 rechte horizontale lijn.     (</w:t>
      </w:r>
      <w:r>
        <w:rPr>
          <w:b/>
        </w:rPr>
        <w:t>Stol- of smeltpunt)</w:t>
      </w:r>
      <w:r>
        <w:br/>
        <w:t>De curve van een mengsel heeft bij het stollen/smelten een rechte, maar schuine lijn.  (</w:t>
      </w:r>
      <w:r>
        <w:rPr>
          <w:b/>
        </w:rPr>
        <w:t>Stol- of smelttraject)</w:t>
      </w:r>
    </w:p>
    <w:p w14:paraId="6CCEF4CF" w14:textId="5FF78197" w:rsidR="00AC630C" w:rsidRDefault="00AC630C" w:rsidP="00A62EE9">
      <w:pPr>
        <w:ind w:left="-284" w:right="-426"/>
      </w:pPr>
      <w:r>
        <w:rPr>
          <w:u w:val="single"/>
        </w:rPr>
        <w:t>Faseaanduiding</w:t>
      </w:r>
      <w:r>
        <w:br/>
      </w:r>
      <w:r w:rsidR="002952A1">
        <w:t>Een stof kan in verschillende fasen zitten. Er zijn er 3:</w:t>
      </w:r>
      <w:r w:rsidR="002952A1">
        <w:br/>
        <w:t xml:space="preserve">1. </w:t>
      </w:r>
      <w:r w:rsidR="002952A1" w:rsidRPr="002952A1">
        <w:rPr>
          <w:b/>
        </w:rPr>
        <w:t>Gasfase</w:t>
      </w:r>
      <w:r w:rsidR="002952A1">
        <w:t xml:space="preserve"> (</w:t>
      </w:r>
      <w:r w:rsidR="002952A1" w:rsidRPr="002952A1">
        <w:rPr>
          <w:b/>
        </w:rPr>
        <w:t>g</w:t>
      </w:r>
      <w:r w:rsidR="002952A1">
        <w:t>)</w:t>
      </w:r>
      <w:r w:rsidR="002952A1">
        <w:br/>
        <w:t xml:space="preserve">2. </w:t>
      </w:r>
      <w:r w:rsidR="002952A1" w:rsidRPr="002952A1">
        <w:rPr>
          <w:b/>
        </w:rPr>
        <w:t>Vloeibare</w:t>
      </w:r>
      <w:r w:rsidR="002952A1">
        <w:t xml:space="preserve"> </w:t>
      </w:r>
      <w:r w:rsidR="002952A1" w:rsidRPr="002952A1">
        <w:rPr>
          <w:b/>
        </w:rPr>
        <w:t>fase</w:t>
      </w:r>
      <w:r w:rsidR="002952A1">
        <w:t xml:space="preserve"> (</w:t>
      </w:r>
      <w:r w:rsidR="002952A1" w:rsidRPr="002952A1">
        <w:rPr>
          <w:b/>
        </w:rPr>
        <w:t>l</w:t>
      </w:r>
      <w:r w:rsidR="002952A1">
        <w:t>)</w:t>
      </w:r>
      <w:r w:rsidR="002952A1">
        <w:br/>
        <w:t xml:space="preserve">3. </w:t>
      </w:r>
      <w:r w:rsidR="002952A1" w:rsidRPr="002952A1">
        <w:rPr>
          <w:b/>
        </w:rPr>
        <w:t>Vaste</w:t>
      </w:r>
      <w:r w:rsidR="002952A1">
        <w:t xml:space="preserve"> </w:t>
      </w:r>
      <w:r w:rsidR="002952A1" w:rsidRPr="002952A1">
        <w:rPr>
          <w:b/>
        </w:rPr>
        <w:t>fase</w:t>
      </w:r>
      <w:r w:rsidR="002952A1">
        <w:t xml:space="preserve"> (</w:t>
      </w:r>
      <w:r w:rsidR="002952A1" w:rsidRPr="002952A1">
        <w:rPr>
          <w:b/>
        </w:rPr>
        <w:t>s</w:t>
      </w:r>
      <w:r w:rsidR="002952A1">
        <w:t>)</w:t>
      </w:r>
      <w:r w:rsidR="002952A1">
        <w:tab/>
      </w:r>
    </w:p>
    <w:p w14:paraId="24E786AC" w14:textId="78013A8E" w:rsidR="00F04A99" w:rsidRDefault="00B27E9A" w:rsidP="00A62EE9">
      <w:pPr>
        <w:ind w:left="-284" w:right="-426"/>
      </w:pPr>
      <w:r>
        <w:rPr>
          <w:u w:val="single"/>
        </w:rPr>
        <w:t>Reagens</w:t>
      </w:r>
      <w:r>
        <w:br/>
        <w:t xml:space="preserve">Een </w:t>
      </w:r>
      <w:r>
        <w:rPr>
          <w:b/>
        </w:rPr>
        <w:t>reagens</w:t>
      </w:r>
      <w:r>
        <w:t xml:space="preserve"> </w:t>
      </w:r>
      <w:r w:rsidR="006974F3">
        <w:t>reageert op bepaalde stoffen aan, zo kan je bepaalde stoffen herkennen.</w:t>
      </w:r>
      <w:r w:rsidR="0034035B">
        <w:br/>
        <w:t xml:space="preserve">Een </w:t>
      </w:r>
      <w:r w:rsidR="0034035B">
        <w:rPr>
          <w:b/>
        </w:rPr>
        <w:t xml:space="preserve">selectief </w:t>
      </w:r>
      <w:r w:rsidR="0034035B">
        <w:t xml:space="preserve">reagens is een reagens dat reageert op </w:t>
      </w:r>
      <w:r w:rsidR="0034035B" w:rsidRPr="0034035B">
        <w:rPr>
          <w:b/>
          <w:u w:val="single"/>
        </w:rPr>
        <w:t>weinig stoffen</w:t>
      </w:r>
      <w:r w:rsidR="0034035B">
        <w:t>.</w:t>
      </w:r>
      <w:r w:rsidR="0034035B">
        <w:br/>
        <w:t xml:space="preserve">Een </w:t>
      </w:r>
      <w:r w:rsidR="0034035B">
        <w:rPr>
          <w:b/>
        </w:rPr>
        <w:t>gevoelig</w:t>
      </w:r>
      <w:r w:rsidR="0034035B">
        <w:t xml:space="preserve"> reagens is een reagens dat reageert op </w:t>
      </w:r>
      <w:r w:rsidR="0034035B">
        <w:rPr>
          <w:b/>
          <w:u w:val="single"/>
        </w:rPr>
        <w:t>een kleine hoeveelheid</w:t>
      </w:r>
      <w:r w:rsidR="0034035B">
        <w:t xml:space="preserve"> van bepaalde stoffen.</w:t>
      </w:r>
    </w:p>
    <w:p w14:paraId="1FAE2D01" w14:textId="2036F962" w:rsidR="00F04A99" w:rsidRPr="00E73851" w:rsidRDefault="00F04A99" w:rsidP="00A62EE9">
      <w:pPr>
        <w:ind w:left="-284" w:right="-426"/>
      </w:pPr>
      <w:r>
        <w:rPr>
          <w:u w:val="single"/>
        </w:rPr>
        <w:t>Eerlijk meten</w:t>
      </w:r>
      <w:r>
        <w:br/>
        <w:t xml:space="preserve">Als je stoffen wilt aantonen, bijvoorbeeld met behulp van bepaalde reagentia, is het handig dat je schoon glaswerk gebruikt. Anders denk je dat de reagens reageert op de stof die onderzoekt, maar reageert </w:t>
      </w:r>
      <w:r w:rsidR="004F7715">
        <w:t>het op het glaswerk.</w:t>
      </w:r>
      <w:bookmarkStart w:id="0" w:name="_GoBack"/>
      <w:bookmarkEnd w:id="0"/>
    </w:p>
    <w:sectPr w:rsidR="00F04A99" w:rsidRPr="00E73851" w:rsidSect="00A62EE9">
      <w:headerReference w:type="default" r:id="rId6"/>
      <w:footerReference w:type="default" r:id="rId7"/>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2E9A4" w14:textId="77777777" w:rsidR="00C7479C" w:rsidRDefault="00C7479C" w:rsidP="00C7479C">
      <w:pPr>
        <w:spacing w:after="0" w:line="240" w:lineRule="auto"/>
      </w:pPr>
      <w:r>
        <w:separator/>
      </w:r>
    </w:p>
  </w:endnote>
  <w:endnote w:type="continuationSeparator" w:id="0">
    <w:p w14:paraId="3F174FCB" w14:textId="77777777" w:rsidR="00C7479C" w:rsidRDefault="00C7479C" w:rsidP="00C7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7E580" w14:textId="2298B2DD" w:rsidR="003A6712" w:rsidRDefault="003A6712">
    <w:pPr>
      <w:pStyle w:val="Voettekst"/>
    </w:pPr>
    <w:r>
      <w:t>Daan van Kats – L3Va</w:t>
    </w:r>
    <w:r>
      <w:tab/>
      <w:t>4 okt.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86AC9" w14:textId="77777777" w:rsidR="00C7479C" w:rsidRDefault="00C7479C" w:rsidP="00C7479C">
      <w:pPr>
        <w:spacing w:after="0" w:line="240" w:lineRule="auto"/>
      </w:pPr>
      <w:r>
        <w:separator/>
      </w:r>
    </w:p>
  </w:footnote>
  <w:footnote w:type="continuationSeparator" w:id="0">
    <w:p w14:paraId="717E2B1C" w14:textId="77777777" w:rsidR="00C7479C" w:rsidRDefault="00C7479C" w:rsidP="00C74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4EE0D" w14:textId="77777777" w:rsidR="00C7479C" w:rsidRDefault="00C7479C">
    <w:pPr>
      <w:pStyle w:val="Koptekst"/>
    </w:pPr>
    <w:r>
      <w:rPr>
        <w:noProof/>
      </w:rPr>
      <mc:AlternateContent>
        <mc:Choice Requires="wps">
          <w:drawing>
            <wp:anchor distT="0" distB="0" distL="114300" distR="114300" simplePos="0" relativeHeight="251660288" behindDoc="0" locked="0" layoutInCell="0" allowOverlap="1" wp14:anchorId="59B5E125" wp14:editId="318B4114">
              <wp:simplePos x="0" y="0"/>
              <wp:positionH relativeFrom="margin">
                <wp:align>left</wp:align>
              </wp:positionH>
              <wp:positionV relativeFrom="topMargin">
                <wp:align>center</wp:align>
              </wp:positionV>
              <wp:extent cx="5943600" cy="170815"/>
              <wp:effectExtent l="0" t="0" r="0" b="1905"/>
              <wp:wrapNone/>
              <wp:docPr id="218" name="Tekstvak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el"/>
                            <w:id w:val="1039864528"/>
                            <w:dataBinding w:prefixMappings="xmlns:ns0='http://schemas.openxmlformats.org/package/2006/metadata/core-properties' xmlns:ns1='http://purl.org/dc/elements/1.1/'" w:xpath="/ns0:coreProperties[1]/ns1:title[1]" w:storeItemID="{6C3C8BC8-F283-45AE-878A-BAB7291924A1}"/>
                            <w:text/>
                          </w:sdtPr>
                          <w:sdtContent>
                            <w:p w14:paraId="6D89EA57" w14:textId="77777777" w:rsidR="00C7479C" w:rsidRDefault="00C7479C">
                              <w:pPr>
                                <w:spacing w:after="0" w:line="240" w:lineRule="auto"/>
                              </w:pPr>
                              <w:r>
                                <w:t>Scheikunde samenvattingen – Hoofdstuk 1 Speurwerk</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9B5E125" id="_x0000_t202" coordsize="21600,21600" o:spt="202" path="m,l,21600r21600,l21600,xe">
              <v:stroke joinstyle="miter"/>
              <v:path gradientshapeok="t" o:connecttype="rect"/>
            </v:shapetype>
            <v:shape id="Tekstvak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" o:allowincell="f" filled="f" stroked="f">
              <v:textbox style="mso-fit-shape-to-text:t" inset=",0,,0">
                <w:txbxContent>
                  <w:sdt>
                    <w:sdtPr>
                      <w:alias w:val="Titel"/>
                      <w:id w:val="1039864528"/>
                      <w:dataBinding w:prefixMappings="xmlns:ns0='http://schemas.openxmlformats.org/package/2006/metadata/core-properties' xmlns:ns1='http://purl.org/dc/elements/1.1/'" w:xpath="/ns0:coreProperties[1]/ns1:title[1]" w:storeItemID="{6C3C8BC8-F283-45AE-878A-BAB7291924A1}"/>
                      <w:text/>
                    </w:sdtPr>
                    <w:sdtContent>
                      <w:p w14:paraId="6D89EA57" w14:textId="77777777" w:rsidR="00C7479C" w:rsidRDefault="00C7479C">
                        <w:pPr>
                          <w:spacing w:after="0" w:line="240" w:lineRule="auto"/>
                        </w:pPr>
                        <w:r>
                          <w:t>Scheikunde samenvattingen – Hoofdstuk 1 Speurwerk</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464C60AD" wp14:editId="7B25A077">
              <wp:simplePos x="0" y="0"/>
              <wp:positionH relativeFrom="page">
                <wp:align>left</wp:align>
              </wp:positionH>
              <wp:positionV relativeFrom="topMargin">
                <wp:align>center</wp:align>
              </wp:positionV>
              <wp:extent cx="914400" cy="170815"/>
              <wp:effectExtent l="0" t="0" r="0" b="635"/>
              <wp:wrapNone/>
              <wp:docPr id="219" name="Tekstvak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3977DC28" w14:textId="77777777" w:rsidR="00C7479C" w:rsidRDefault="00C7479C">
                          <w:pPr>
                            <w:spacing w:after="0" w:line="240" w:lineRule="auto"/>
                            <w:jc w:val="right"/>
                            <w:rPr>
                              <w:color w:val="FFFFFF" w:themeColor="background1"/>
                            </w:rPr>
                          </w:pPr>
                          <w:r>
                            <w:fldChar w:fldCharType="begin"/>
                          </w:r>
                          <w:r>
                            <w:instrText>PAGE   \* MERGEFORMAT</w:instrText>
                          </w:r>
                          <w:r>
                            <w:fldChar w:fldCharType="separate"/>
                          </w:r>
                          <w:r w:rsidR="004F7715" w:rsidRPr="004F7715">
                            <w:rPr>
                              <w:noProof/>
                              <w:color w:val="FFFFFF" w:themeColor="background1"/>
                            </w:rPr>
                            <w:t>1</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64C60AD" id="Tekstvak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" o:allowincell="f" fillcolor="#a8d08d [1945]" stroked="f">
              <v:textbox style="mso-fit-shape-to-text:t" inset=",0,,0">
                <w:txbxContent>
                  <w:p w14:paraId="3977DC28" w14:textId="77777777" w:rsidR="00C7479C" w:rsidRDefault="00C7479C">
                    <w:pPr>
                      <w:spacing w:after="0" w:line="240" w:lineRule="auto"/>
                      <w:jc w:val="right"/>
                      <w:rPr>
                        <w:color w:val="FFFFFF" w:themeColor="background1"/>
                      </w:rPr>
                    </w:pPr>
                    <w:r>
                      <w:fldChar w:fldCharType="begin"/>
                    </w:r>
                    <w:r>
                      <w:instrText>PAGE   \* MERGEFORMAT</w:instrText>
                    </w:r>
                    <w:r>
                      <w:fldChar w:fldCharType="separate"/>
                    </w:r>
                    <w:r w:rsidR="004F7715" w:rsidRPr="004F7715">
                      <w:rPr>
                        <w:noProof/>
                        <w:color w:val="FFFFFF" w:themeColor="background1"/>
                      </w:rPr>
                      <w:t>1</w:t>
                    </w:r>
                    <w:r>
                      <w:rPr>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79C"/>
    <w:rsid w:val="00011603"/>
    <w:rsid w:val="00095096"/>
    <w:rsid w:val="001E24B4"/>
    <w:rsid w:val="0026568F"/>
    <w:rsid w:val="002747C0"/>
    <w:rsid w:val="002952A1"/>
    <w:rsid w:val="0034035B"/>
    <w:rsid w:val="003A6712"/>
    <w:rsid w:val="00450C24"/>
    <w:rsid w:val="004F7715"/>
    <w:rsid w:val="006974F3"/>
    <w:rsid w:val="007D3953"/>
    <w:rsid w:val="008038E3"/>
    <w:rsid w:val="008E27A3"/>
    <w:rsid w:val="009E2129"/>
    <w:rsid w:val="00A62EE9"/>
    <w:rsid w:val="00AC630C"/>
    <w:rsid w:val="00B13466"/>
    <w:rsid w:val="00B27E9A"/>
    <w:rsid w:val="00C7479C"/>
    <w:rsid w:val="00C82C89"/>
    <w:rsid w:val="00D17CDC"/>
    <w:rsid w:val="00E73851"/>
    <w:rsid w:val="00EB7B47"/>
    <w:rsid w:val="00F04A99"/>
    <w:rsid w:val="00F255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93381"/>
  <w15:chartTrackingRefBased/>
  <w15:docId w15:val="{A207897F-A13D-4A02-8522-6056D0D0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747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479C"/>
  </w:style>
  <w:style w:type="paragraph" w:styleId="Voettekst">
    <w:name w:val="footer"/>
    <w:basedOn w:val="Standaard"/>
    <w:link w:val="VoettekstChar"/>
    <w:uiPriority w:val="99"/>
    <w:unhideWhenUsed/>
    <w:rsid w:val="00C747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479C"/>
  </w:style>
  <w:style w:type="character" w:styleId="Tekstvantijdelijkeaanduiding">
    <w:name w:val="Placeholder Text"/>
    <w:basedOn w:val="Standaardalinea-lettertype"/>
    <w:uiPriority w:val="99"/>
    <w:semiHidden/>
    <w:rsid w:val="00D17C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DCC"/>
    <w:rsid w:val="000A0D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A0DC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662</Words>
  <Characters>3647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Scheikunde samenvattingen – Hoofdstuk 1 Speurwerk</vt:lpstr>
    </vt:vector>
  </TitlesOfParts>
  <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Scheikunde samenvattingen – Hoofdstuk 1 Speurwerk</dc:title>
  <dc:subject/>
  <dc:creator>Daan</dc:creator>
  <cp:keywords/>
  <dc:description/>
  <cp:lastModifiedBy>Daan</cp:lastModifiedBy>
  <cp:revision>19</cp:revision>
  <dcterms:created xsi:type="dcterms:W3CDTF">2015-10-04T12:14:00Z</dcterms:created>
  <dcterms:modified xsi:type="dcterms:W3CDTF">2015-10-04T14:12:00Z</dcterms:modified>
</cp:coreProperties>
</file>