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665104"/>
        <w:docPartObj>
          <w:docPartGallery w:val="Cover Pages"/>
          <w:docPartUnique/>
        </w:docPartObj>
      </w:sdtPr>
      <w:sdtContent>
        <w:p w:rsidR="00CE2CCC" w:rsidRDefault="00CE2CCC">
          <w:r>
            <w:rPr>
              <w:noProof/>
              <w:lang w:eastAsia="nl-NL"/>
            </w:rPr>
            <w:drawing>
              <wp:anchor distT="0" distB="0" distL="114300" distR="114300" simplePos="0" relativeHeight="251663360" behindDoc="0" locked="0" layoutInCell="1" allowOverlap="1">
                <wp:simplePos x="0" y="0"/>
                <wp:positionH relativeFrom="column">
                  <wp:posOffset>793750</wp:posOffset>
                </wp:positionH>
                <wp:positionV relativeFrom="paragraph">
                  <wp:posOffset>113665</wp:posOffset>
                </wp:positionV>
                <wp:extent cx="4232910" cy="5100320"/>
                <wp:effectExtent l="19050" t="0" r="0" b="0"/>
                <wp:wrapSquare wrapText="bothSides"/>
                <wp:docPr id="1" name="irc_mi" descr="http://s.s-bol.com/imgbase0/imagebase/large/FC/3/6/8/8/1001004002858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bol.com/imgbase0/imagebase/large/FC/3/6/8/8/1001004002858863.jpg"/>
                        <pic:cNvPicPr>
                          <a:picLocks noChangeAspect="1" noChangeArrowheads="1"/>
                        </pic:cNvPicPr>
                      </pic:nvPicPr>
                      <pic:blipFill>
                        <a:blip r:embed="rId5" cstate="print"/>
                        <a:srcRect/>
                        <a:stretch>
                          <a:fillRect/>
                        </a:stretch>
                      </pic:blipFill>
                      <pic:spPr bwMode="auto">
                        <a:xfrm>
                          <a:off x="0" y="0"/>
                          <a:ext cx="4232910" cy="5100320"/>
                        </a:xfrm>
                        <a:prstGeom prst="rect">
                          <a:avLst/>
                        </a:prstGeom>
                        <a:noFill/>
                        <a:ln w="9525">
                          <a:noFill/>
                          <a:miter lim="800000"/>
                          <a:headEnd/>
                          <a:tailEnd/>
                        </a:ln>
                      </pic:spPr>
                    </pic:pic>
                  </a:graphicData>
                </a:graphic>
              </wp:anchor>
            </w:drawing>
          </w:r>
          <w:r w:rsidR="00557A18">
            <w:rPr>
              <w:noProof/>
            </w:rPr>
            <w:pict>
              <v:group id="_x0000_s1030" style="position:absolute;margin-left:0;margin-top:0;width:453.5pt;height:420.1pt;z-index:251662336;mso-width-percent:1000;mso-height-percent:600;mso-position-horizontal:center;mso-position-horizontal-relative:margin;mso-position-vertical:top;mso-position-vertical-relative:margin;mso-width-percent:1000;mso-height-percent:600;mso-width-relative:margin;mso-height-relative:margin" coordorigin="1800,1440" coordsize="8639,9072" o:allowincell="f">
                <v:rect id="_x0000_s1031" style="position:absolute;left:1800;top:1440;width:8639;height:9072;mso-width-percent:1000;mso-height-percent:700;mso-position-horizontal:center;mso-position-horizontal-relative:margin;mso-position-vertical:top;mso-position-vertical-relative:margin;mso-width-percent:1000;mso-height-percent:700;mso-width-relative:margin;mso-height-relative:margin;v-text-anchor:bottom" fillcolor="black [3213]" stroked="f">
                  <v:textbox style="mso-next-textbox:#_x0000_s1031" inset="18pt,,108pt,0">
                    <w:txbxContent>
                      <w:p w:rsidR="00CE2CCC" w:rsidRDefault="00CE2CCC">
                        <w:pPr>
                          <w:pStyle w:val="Geenafstand"/>
                          <w:rPr>
                            <w:rFonts w:asciiTheme="majorHAnsi" w:eastAsiaTheme="majorEastAsia" w:hAnsiTheme="majorHAnsi" w:cstheme="majorBidi"/>
                            <w:sz w:val="84"/>
                            <w:szCs w:val="84"/>
                          </w:rPr>
                        </w:pPr>
                      </w:p>
                    </w:txbxContent>
                  </v:textbox>
                </v:rect>
                <v:group id="_x0000_s1032"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3" type="#_x0000_t55" style="position:absolute;left:11101;top:9410;width:682;height:590" adj="7304" fillcolor="#4f81bd [3204]" stroked="f" strokecolor="white [3212]">
                    <v:fill color2="#243f60 [1604]" angle="-135" focus="100%" type="gradient"/>
                  </v:shape>
                  <v:shape id="_x0000_s1034" type="#_x0000_t55" style="position:absolute;left:10659;top:9410;width:682;height:590" adj="7304" fillcolor="#4f81bd [3204]" stroked="f" strokecolor="white [3212]">
                    <v:fill color2="#243f60 [1604]" angle="-135" focus="100%" type="gradient"/>
                  </v:shape>
                  <v:shape id="_x0000_s1035" type="#_x0000_t55" style="position:absolute;left:10217;top:9410;width:682;height:590" adj="7304" fillcolor="#4f81bd [3204]" stroked="f" strokecolor="white [3212]">
                    <v:fill color2="#243f60 [1604]" angle="-135" focus="100%" type="gradient"/>
                  </v:shape>
                </v:group>
                <w10:wrap anchorx="margin" anchory="margin"/>
              </v:group>
            </w:pict>
          </w:r>
        </w:p>
        <w:p w:rsidR="00CE2CCC" w:rsidRDefault="00CE2CCC"/>
        <w:p w:rsidR="00CE2CCC" w:rsidRDefault="00557A18">
          <w:r>
            <w:rPr>
              <w:noProof/>
            </w:rPr>
            <w:pict>
              <v:group id="_x0000_s1027" style="position:absolute;margin-left:-44.85pt;margin-top:434pt;width:540.45pt;height:272.4pt;z-index:251661312;mso-position-horizontal-relative:margin;mso-position-vertical-relative:margin;mso-width-relative:margin;mso-height-relative:margin" coordorigin="1800,10512" coordsize="8639,3888" o:allowincell="f">
                <v:rect id="_x0000_s1028" style="position:absolute;left:1800;top:10512;width:3456;height:3888;mso-width-percent:400;mso-height-percent:300;mso-position-horizontal:left;mso-position-horizontal-relative:margin;mso-position-vertical:bottom;mso-position-vertical-relative:margin;mso-width-percent:400;mso-height-percent:300;mso-width-relative:margin;mso-height-relative:margin;v-text-anchor:bottom" filled="f" fillcolor="#c0504d [3205]" stroked="f" strokecolor="white [3212]" strokeweight="1.5pt">
                  <v:textbox style="mso-next-textbox:#_x0000_s1028" inset="0">
                    <w:txbxContent>
                      <w:sdt>
                        <w:sdtPr>
                          <w:rPr>
                            <w:b/>
                            <w:bCs/>
                            <w:spacing w:val="60"/>
                            <w:sz w:val="20"/>
                            <w:szCs w:val="20"/>
                          </w:rPr>
                          <w:alias w:val="Bedrijf"/>
                          <w:id w:val="17581699"/>
                          <w:placeholder>
                            <w:docPart w:val="52DD6EE9302C4A56BA104046EB176172"/>
                          </w:placeholder>
                          <w:dataBinding w:prefixMappings="xmlns:ns0='http://schemas.openxmlformats.org/officeDocument/2006/extended-properties'" w:xpath="/ns0:Properties[1]/ns0:Company[1]" w:storeItemID="{6668398D-A668-4E3E-A5EB-62B293D839F1}"/>
                          <w:text/>
                        </w:sdtPr>
                        <w:sdtContent>
                          <w:p w:rsidR="00CE2CCC" w:rsidRPr="003116D2" w:rsidRDefault="00CE2CCC" w:rsidP="003116D2">
                            <w:pPr>
                              <w:rPr>
                                <w:b/>
                                <w:bCs/>
                                <w:spacing w:val="60"/>
                                <w:sz w:val="20"/>
                                <w:szCs w:val="20"/>
                              </w:rPr>
                            </w:pPr>
                            <w:r w:rsidRPr="003116D2">
                              <w:rPr>
                                <w:b/>
                                <w:bCs/>
                                <w:spacing w:val="60"/>
                                <w:sz w:val="20"/>
                                <w:szCs w:val="20"/>
                              </w:rPr>
                              <w:t>Titel   boek: Loverboys</w:t>
                            </w:r>
                          </w:p>
                        </w:sdtContent>
                      </w:sdt>
                      <w:sdt>
                        <w:sdtPr>
                          <w:rPr>
                            <w:b/>
                            <w:bCs/>
                            <w:spacing w:val="60"/>
                            <w:sz w:val="20"/>
                            <w:szCs w:val="20"/>
                          </w:rPr>
                          <w:alias w:val="Adres"/>
                          <w:id w:val="17581704"/>
                          <w:placeholder>
                            <w:docPart w:val="9B549854B3184CAD96FCB39771483DE1"/>
                          </w:placeholder>
                          <w:dataBinding w:prefixMappings="xmlns:ns0='http://schemas.microsoft.com/office/2006/coverPageProps'" w:xpath="/ns0:CoverPageProperties[1]/ns0:CompanyAddress[1]" w:storeItemID="{55AF091B-3C7A-41E3-B477-F2FDAA23CFDA}"/>
                          <w:text w:multiLine="1"/>
                        </w:sdtPr>
                        <w:sdtContent>
                          <w:p w:rsidR="00CE2CCC" w:rsidRPr="003116D2" w:rsidRDefault="00CE2CCC" w:rsidP="003116D2">
                            <w:pPr>
                              <w:rPr>
                                <w:b/>
                                <w:bCs/>
                                <w:spacing w:val="60"/>
                                <w:sz w:val="20"/>
                                <w:szCs w:val="20"/>
                              </w:rPr>
                            </w:pPr>
                            <w:r w:rsidRPr="003116D2">
                              <w:rPr>
                                <w:b/>
                                <w:bCs/>
                                <w:spacing w:val="60"/>
                                <w:sz w:val="20"/>
                                <w:szCs w:val="20"/>
                              </w:rPr>
                              <w:t>Auteur: Helen Vreeswijk</w:t>
                            </w:r>
                          </w:p>
                        </w:sdtContent>
                      </w:sdt>
                      <w:sdt>
                        <w:sdtPr>
                          <w:rPr>
                            <w:b/>
                            <w:bCs/>
                            <w:spacing w:val="60"/>
                            <w:sz w:val="20"/>
                            <w:szCs w:val="20"/>
                          </w:rPr>
                          <w:alias w:val="Telefoon"/>
                          <w:id w:val="17581711"/>
                          <w:placeholder>
                            <w:docPart w:val="6EC93F0C9915457D854156B9C817229B"/>
                          </w:placeholder>
                          <w:dataBinding w:prefixMappings="xmlns:ns0='http://schemas.microsoft.com/office/2006/coverPageProps'" w:xpath="/ns0:CoverPageProperties[1]/ns0:CompanyPhone[1]" w:storeItemID="{55AF091B-3C7A-41E3-B477-F2FDAA23CFDA}"/>
                          <w:text/>
                        </w:sdtPr>
                        <w:sdtContent>
                          <w:p w:rsidR="00CE2CCC" w:rsidRPr="003116D2" w:rsidRDefault="00CE2CCC" w:rsidP="003116D2">
                            <w:pPr>
                              <w:rPr>
                                <w:b/>
                                <w:bCs/>
                                <w:spacing w:val="60"/>
                                <w:sz w:val="20"/>
                                <w:szCs w:val="20"/>
                              </w:rPr>
                            </w:pPr>
                            <w:r w:rsidRPr="003116D2">
                              <w:rPr>
                                <w:b/>
                                <w:bCs/>
                                <w:spacing w:val="60"/>
                                <w:sz w:val="20"/>
                                <w:szCs w:val="20"/>
                              </w:rPr>
                              <w:t>Genre: Reality Roman</w:t>
                            </w:r>
                          </w:p>
                        </w:sdtContent>
                      </w:sdt>
                      <w:sdt>
                        <w:sdtPr>
                          <w:rPr>
                            <w:b/>
                            <w:bCs/>
                            <w:spacing w:val="60"/>
                            <w:sz w:val="20"/>
                            <w:szCs w:val="20"/>
                          </w:rPr>
                          <w:alias w:val="Fax"/>
                          <w:id w:val="17581717"/>
                          <w:placeholder>
                            <w:docPart w:val="CFA2365AF6354BBEBB754A8A7BBDEE75"/>
                          </w:placeholder>
                          <w:dataBinding w:prefixMappings="xmlns:ns0='http://schemas.microsoft.com/office/2006/coverPageProps'" w:xpath="/ns0:CoverPageProperties[1]/ns0:CompanyFax[1]" w:storeItemID="{55AF091B-3C7A-41E3-B477-F2FDAA23CFDA}"/>
                          <w:text/>
                        </w:sdtPr>
                        <w:sdtContent>
                          <w:p w:rsidR="00CE2CCC" w:rsidRPr="003116D2" w:rsidRDefault="00CE2CCC">
                            <w:pPr>
                              <w:jc w:val="right"/>
                              <w:rPr>
                                <w:b/>
                                <w:bCs/>
                                <w:spacing w:val="60"/>
                                <w:sz w:val="20"/>
                                <w:szCs w:val="20"/>
                              </w:rPr>
                            </w:pPr>
                            <w:r w:rsidRPr="003116D2">
                              <w:rPr>
                                <w:b/>
                                <w:bCs/>
                                <w:spacing w:val="60"/>
                                <w:sz w:val="20"/>
                                <w:szCs w:val="20"/>
                              </w:rPr>
                              <w:t>Release datum: 20-01-2015</w:t>
                            </w:r>
                          </w:p>
                        </w:sdtContent>
                      </w:sdt>
                      <w:sdt>
                        <w:sdtPr>
                          <w:rPr>
                            <w:b/>
                            <w:bCs/>
                            <w:spacing w:val="60"/>
                            <w:sz w:val="20"/>
                            <w:szCs w:val="20"/>
                          </w:rPr>
                          <w:alias w:val="Datum"/>
                          <w:id w:val="17581723"/>
                          <w:placeholder>
                            <w:docPart w:val="E4B18B30945F4128B131FE6C3EACDB19"/>
                          </w:placeholde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rsidR="00CE2CCC" w:rsidRPr="003116D2" w:rsidRDefault="00CE2CCC">
                            <w:pPr>
                              <w:jc w:val="right"/>
                              <w:rPr>
                                <w:b/>
                                <w:bCs/>
                                <w:spacing w:val="60"/>
                                <w:sz w:val="20"/>
                                <w:szCs w:val="20"/>
                              </w:rPr>
                            </w:pPr>
                            <w:r w:rsidRPr="003116D2">
                              <w:rPr>
                                <w:b/>
                                <w:bCs/>
                                <w:spacing w:val="60"/>
                                <w:sz w:val="20"/>
                                <w:szCs w:val="20"/>
                              </w:rPr>
                              <w:t>Gemaakt door: Nathalie Jones</w:t>
                            </w:r>
                          </w:p>
                        </w:sdtContent>
                      </w:sdt>
                    </w:txbxContent>
                  </v:textbox>
                </v:rect>
                <v:rect id="_x0000_s1029" style="position:absolute;left:5259;top:10512;width:5180;height:3888;mso-width-percent:600;mso-height-percent:300;mso-position-horizontal:center;mso-position-horizontal-relative:margin;mso-position-vertical:bottom;mso-position-vertical-relative:margin;mso-width-percent:600;mso-height-percent:300;mso-width-relative:margin;mso-height-relative:margin" o:allowincell="f" filled="f" stroked="f">
                  <v:textbox style="mso-next-textbox:#_x0000_s1029">
                    <w:txbxContent>
                      <w:sdt>
                        <w:sdtPr>
                          <w:alias w:val="Samenvatting"/>
                          <w:id w:val="17581693"/>
                          <w:dataBinding w:prefixMappings="xmlns:ns0='http://schemas.microsoft.com/office/2006/coverPageProps'" w:xpath="/ns0:CoverPageProperties[1]/ns0:Abstract[1]" w:storeItemID="{55AF091B-3C7A-41E3-B477-F2FDAA23CFDA}"/>
                          <w:text/>
                        </w:sdtPr>
                        <w:sdtContent>
                          <w:p w:rsidR="00CE2CCC" w:rsidRPr="003116D2" w:rsidRDefault="003116D2">
                            <w:r w:rsidRPr="003116D2">
                              <w:t>1. Gebeurtenissen</w:t>
                            </w:r>
                          </w:p>
                        </w:sdtContent>
                      </w:sdt>
                      <w:p w:rsidR="00CE2CCC" w:rsidRPr="003116D2" w:rsidRDefault="003116D2">
                        <w:r w:rsidRPr="003116D2">
                          <w:t>2. Personen</w:t>
                        </w:r>
                      </w:p>
                      <w:p w:rsidR="003116D2" w:rsidRPr="003116D2" w:rsidRDefault="003116D2">
                        <w:r w:rsidRPr="003116D2">
                          <w:t>3. Plaats</w:t>
                        </w:r>
                      </w:p>
                      <w:p w:rsidR="003116D2" w:rsidRPr="003116D2" w:rsidRDefault="003116D2">
                        <w:r w:rsidRPr="003116D2">
                          <w:t>4. Tijd</w:t>
                        </w:r>
                      </w:p>
                      <w:p w:rsidR="003116D2" w:rsidRPr="003116D2" w:rsidRDefault="003116D2">
                        <w:r w:rsidRPr="003116D2">
                          <w:t>5. Opbouw</w:t>
                        </w:r>
                      </w:p>
                      <w:p w:rsidR="003116D2" w:rsidRPr="003116D2" w:rsidRDefault="003116D2">
                        <w:r w:rsidRPr="003116D2">
                          <w:t>6. Thema, probleem afloop</w:t>
                        </w:r>
                      </w:p>
                      <w:p w:rsidR="003116D2" w:rsidRPr="003116D2" w:rsidRDefault="003116D2">
                        <w:r w:rsidRPr="003116D2">
                          <w:t>7.  Taalgebruik &amp; Perspectief</w:t>
                        </w:r>
                      </w:p>
                      <w:p w:rsidR="003116D2" w:rsidRPr="003116D2" w:rsidRDefault="003116D2">
                        <w:r w:rsidRPr="003116D2">
                          <w:t xml:space="preserve">8.  Titel </w:t>
                        </w:r>
                      </w:p>
                      <w:p w:rsidR="003116D2" w:rsidRPr="003116D2" w:rsidRDefault="003116D2">
                        <w:r w:rsidRPr="003116D2">
                          <w:t>9.  Eigen mening en  beoordeling</w:t>
                        </w:r>
                      </w:p>
                      <w:p w:rsidR="003116D2" w:rsidRPr="003116D2" w:rsidRDefault="003116D2">
                        <w:r w:rsidRPr="003116D2">
                          <w:t>10. Schrijver/Schrijfster</w:t>
                        </w:r>
                      </w:p>
                    </w:txbxContent>
                  </v:textbox>
                </v:rect>
                <w10:wrap anchorx="margin" anchory="margin"/>
              </v:group>
            </w:pict>
          </w:r>
          <w:r w:rsidR="00CE2CCC">
            <w:br w:type="page"/>
          </w:r>
        </w:p>
      </w:sdtContent>
    </w:sdt>
    <w:p w:rsidR="00CE2CCC" w:rsidRPr="00FE044F" w:rsidRDefault="003116D2">
      <w:pPr>
        <w:rPr>
          <w:rFonts w:ascii="Berlin Sans FB" w:hAnsi="Berlin Sans FB"/>
          <w:sz w:val="72"/>
          <w:szCs w:val="72"/>
        </w:rPr>
      </w:pPr>
      <w:r w:rsidRPr="00FE044F">
        <w:rPr>
          <w:rFonts w:ascii="Berlin Sans FB" w:hAnsi="Berlin Sans FB"/>
          <w:sz w:val="72"/>
          <w:szCs w:val="72"/>
        </w:rPr>
        <w:lastRenderedPageBreak/>
        <w:t xml:space="preserve">         1. Gebeurtenissen</w:t>
      </w:r>
    </w:p>
    <w:p w:rsidR="003116D2" w:rsidRPr="003116D2" w:rsidRDefault="003116D2">
      <w:pPr>
        <w:rPr>
          <w:sz w:val="40"/>
          <w:szCs w:val="40"/>
        </w:rPr>
      </w:pPr>
    </w:p>
    <w:p w:rsidR="00A31F6B" w:rsidRPr="00FE044F" w:rsidRDefault="00532D45">
      <w:pPr>
        <w:rPr>
          <w:rFonts w:ascii="Baskerville Old Face" w:eastAsia="Dotum" w:hAnsi="Baskerville Old Face"/>
          <w:sz w:val="28"/>
          <w:szCs w:val="28"/>
        </w:rPr>
      </w:pPr>
      <w:r w:rsidRPr="00FE044F">
        <w:rPr>
          <w:rFonts w:ascii="Baskerville Old Face" w:eastAsia="Dotum" w:hAnsi="Baskerville Old Face"/>
          <w:sz w:val="28"/>
          <w:szCs w:val="28"/>
        </w:rPr>
        <w:t>Twee vriendinnen, beste vriendinnen.</w:t>
      </w:r>
    </w:p>
    <w:p w:rsidR="00D6614F" w:rsidRPr="00FE044F" w:rsidRDefault="00532D45">
      <w:pPr>
        <w:rPr>
          <w:rFonts w:ascii="Baskerville Old Face" w:eastAsia="Dotum" w:hAnsi="Baskerville Old Face"/>
          <w:sz w:val="28"/>
          <w:szCs w:val="28"/>
        </w:rPr>
      </w:pPr>
      <w:r w:rsidRPr="00FE044F">
        <w:rPr>
          <w:rFonts w:ascii="Baskerville Old Face" w:eastAsia="Dotum" w:hAnsi="Baskerville Old Face"/>
          <w:sz w:val="28"/>
          <w:szCs w:val="28"/>
        </w:rPr>
        <w:t xml:space="preserve">Wanneer Lisa en Kelly worden uitgenodigd om te gaan ‘’shoppen” door een van </w:t>
      </w:r>
    </w:p>
    <w:p w:rsidR="00D6614F" w:rsidRPr="00FE044F" w:rsidRDefault="00532D45">
      <w:pPr>
        <w:rPr>
          <w:rFonts w:ascii="Baskerville Old Face" w:eastAsia="Dotum" w:hAnsi="Baskerville Old Face"/>
          <w:sz w:val="28"/>
          <w:szCs w:val="28"/>
        </w:rPr>
      </w:pPr>
      <w:r w:rsidRPr="00FE044F">
        <w:rPr>
          <w:rFonts w:ascii="Baskerville Old Face" w:eastAsia="Dotum" w:hAnsi="Baskerville Old Face"/>
          <w:sz w:val="28"/>
          <w:szCs w:val="28"/>
        </w:rPr>
        <w:t xml:space="preserve">de populairste meisjes van de school Fatiha, is Kelly maar als  te blij. Het maakte </w:t>
      </w:r>
    </w:p>
    <w:p w:rsidR="00D6614F" w:rsidRPr="00FE044F" w:rsidRDefault="00532D45">
      <w:pPr>
        <w:rPr>
          <w:rFonts w:ascii="Baskerville Old Face" w:eastAsia="Dotum" w:hAnsi="Baskerville Old Face"/>
          <w:sz w:val="28"/>
          <w:szCs w:val="28"/>
        </w:rPr>
      </w:pPr>
      <w:r w:rsidRPr="00FE044F">
        <w:rPr>
          <w:rFonts w:ascii="Baskerville Old Face" w:eastAsia="Dotum" w:hAnsi="Baskerville Old Face"/>
          <w:sz w:val="28"/>
          <w:szCs w:val="28"/>
        </w:rPr>
        <w:t xml:space="preserve">haar niet uit dat ze zou gaan stelen, iets waarvan ze had gezworen aan haar </w:t>
      </w:r>
    </w:p>
    <w:p w:rsidR="00D6614F" w:rsidRPr="00FE044F" w:rsidRDefault="00532D45">
      <w:pPr>
        <w:rPr>
          <w:rFonts w:ascii="Baskerville Old Face" w:eastAsia="Dotum" w:hAnsi="Baskerville Old Face"/>
          <w:sz w:val="28"/>
          <w:szCs w:val="28"/>
        </w:rPr>
      </w:pPr>
      <w:r w:rsidRPr="00FE044F">
        <w:rPr>
          <w:rFonts w:ascii="Baskerville Old Face" w:eastAsia="Dotum" w:hAnsi="Baskerville Old Face"/>
          <w:sz w:val="28"/>
          <w:szCs w:val="28"/>
        </w:rPr>
        <w:t>BFF,het nooit te doen. Alles om er bij te horen.</w:t>
      </w:r>
      <w:r w:rsidR="002515DB" w:rsidRPr="00FE044F">
        <w:rPr>
          <w:rFonts w:ascii="Baskerville Old Face" w:eastAsia="Dotum" w:hAnsi="Baskerville Old Face"/>
          <w:sz w:val="28"/>
          <w:szCs w:val="28"/>
        </w:rPr>
        <w:t xml:space="preserve"> </w:t>
      </w:r>
      <w:r w:rsidRPr="00FE044F">
        <w:rPr>
          <w:rFonts w:ascii="Baskerville Old Face" w:eastAsia="Dotum" w:hAnsi="Baskerville Old Face"/>
          <w:sz w:val="28"/>
          <w:szCs w:val="28"/>
        </w:rPr>
        <w:t xml:space="preserve">Lisa is niet zo gemakkelijk over </w:t>
      </w:r>
    </w:p>
    <w:p w:rsidR="00D6614F" w:rsidRPr="00FE044F" w:rsidRDefault="00532D45">
      <w:pPr>
        <w:rPr>
          <w:rFonts w:ascii="Baskerville Old Face" w:eastAsia="Dotum" w:hAnsi="Baskerville Old Face"/>
          <w:sz w:val="28"/>
          <w:szCs w:val="28"/>
        </w:rPr>
      </w:pPr>
      <w:r w:rsidRPr="00FE044F">
        <w:rPr>
          <w:rFonts w:ascii="Baskerville Old Face" w:eastAsia="Dotum" w:hAnsi="Baskerville Old Face"/>
          <w:sz w:val="28"/>
          <w:szCs w:val="28"/>
        </w:rPr>
        <w:t xml:space="preserve">te halen, maar </w:t>
      </w:r>
      <w:r w:rsidR="002515DB" w:rsidRPr="00FE044F">
        <w:rPr>
          <w:rFonts w:ascii="Baskerville Old Face" w:eastAsia="Dotum" w:hAnsi="Baskerville Old Face"/>
          <w:sz w:val="28"/>
          <w:szCs w:val="28"/>
        </w:rPr>
        <w:t>n</w:t>
      </w:r>
      <w:r w:rsidRPr="00FE044F">
        <w:rPr>
          <w:rFonts w:ascii="Baskerville Old Face" w:eastAsia="Dotum" w:hAnsi="Baskerville Old Face"/>
          <w:sz w:val="28"/>
          <w:szCs w:val="28"/>
        </w:rPr>
        <w:t>a het verwijt van Fatiha dat ze een ‘’watje</w:t>
      </w:r>
      <w:r w:rsidR="002515DB" w:rsidRPr="00FE044F">
        <w:rPr>
          <w:rFonts w:ascii="Baskerville Old Face" w:eastAsia="Dotum" w:hAnsi="Baskerville Old Face"/>
          <w:sz w:val="28"/>
          <w:szCs w:val="28"/>
        </w:rPr>
        <w:t>’’</w:t>
      </w:r>
      <w:r w:rsidRPr="00FE044F">
        <w:rPr>
          <w:rFonts w:ascii="Baskerville Old Face" w:eastAsia="Dotum" w:hAnsi="Baskerville Old Face"/>
          <w:sz w:val="28"/>
          <w:szCs w:val="28"/>
        </w:rPr>
        <w:t xml:space="preserve"> is </w:t>
      </w:r>
      <w:r w:rsidR="002515DB" w:rsidRPr="00FE044F">
        <w:rPr>
          <w:rFonts w:ascii="Baskerville Old Face" w:eastAsia="Dotum" w:hAnsi="Baskerville Old Face"/>
          <w:sz w:val="28"/>
          <w:szCs w:val="28"/>
        </w:rPr>
        <w:t>e</w:t>
      </w:r>
      <w:r w:rsidRPr="00FE044F">
        <w:rPr>
          <w:rFonts w:ascii="Baskerville Old Face" w:eastAsia="Dotum" w:hAnsi="Baskerville Old Face"/>
          <w:sz w:val="28"/>
          <w:szCs w:val="28"/>
        </w:rPr>
        <w:t xml:space="preserve">n een </w:t>
      </w:r>
      <w:r w:rsidR="002515DB" w:rsidRPr="00FE044F">
        <w:rPr>
          <w:rFonts w:ascii="Baskerville Old Face" w:eastAsia="Dotum" w:hAnsi="Baskerville Old Face"/>
          <w:sz w:val="28"/>
          <w:szCs w:val="28"/>
        </w:rPr>
        <w:t xml:space="preserve">‘’braverik’’, </w:t>
      </w:r>
    </w:p>
    <w:p w:rsidR="00D6614F" w:rsidRPr="00FE044F" w:rsidRDefault="002515DB">
      <w:pPr>
        <w:rPr>
          <w:rFonts w:ascii="Baskerville Old Face" w:eastAsia="Dotum" w:hAnsi="Baskerville Old Face"/>
          <w:sz w:val="28"/>
          <w:szCs w:val="28"/>
        </w:rPr>
      </w:pPr>
      <w:r w:rsidRPr="00FE044F">
        <w:rPr>
          <w:rFonts w:ascii="Baskerville Old Face" w:eastAsia="Dotum" w:hAnsi="Baskerville Old Face"/>
          <w:sz w:val="28"/>
          <w:szCs w:val="28"/>
        </w:rPr>
        <w:t xml:space="preserve">gaat ook Lisa overstag. Ze vind het verschrikkelijk om als ‘’het brave meisje’’ te </w:t>
      </w:r>
    </w:p>
    <w:p w:rsidR="00D6614F" w:rsidRPr="00FE044F" w:rsidRDefault="002515DB">
      <w:pPr>
        <w:rPr>
          <w:rFonts w:ascii="Baskerville Old Face" w:eastAsia="Dotum" w:hAnsi="Baskerville Old Face"/>
          <w:sz w:val="28"/>
          <w:szCs w:val="28"/>
        </w:rPr>
      </w:pPr>
      <w:r w:rsidRPr="00FE044F">
        <w:rPr>
          <w:rFonts w:ascii="Baskerville Old Face" w:eastAsia="Dotum" w:hAnsi="Baskerville Old Face"/>
          <w:sz w:val="28"/>
          <w:szCs w:val="28"/>
        </w:rPr>
        <w:t xml:space="preserve">worden bestempeld. Twee vriendinnen, de naïeveling en de verstandige. Beiden </w:t>
      </w:r>
    </w:p>
    <w:p w:rsidR="00D6614F" w:rsidRPr="00FE044F" w:rsidRDefault="002515DB">
      <w:pPr>
        <w:rPr>
          <w:rFonts w:ascii="Baskerville Old Face" w:eastAsia="Dotum" w:hAnsi="Baskerville Old Face"/>
          <w:sz w:val="28"/>
          <w:szCs w:val="28"/>
        </w:rPr>
      </w:pPr>
      <w:r w:rsidRPr="00FE044F">
        <w:rPr>
          <w:rFonts w:ascii="Baskerville Old Face" w:eastAsia="Dotum" w:hAnsi="Baskerville Old Face"/>
          <w:sz w:val="28"/>
          <w:szCs w:val="28"/>
        </w:rPr>
        <w:t xml:space="preserve">zullen ze het slachtoffer worden van de liefde. Althans zo zou je het kunnen </w:t>
      </w:r>
    </w:p>
    <w:p w:rsidR="00D6614F" w:rsidRPr="00FE044F" w:rsidRDefault="002515DB">
      <w:pPr>
        <w:rPr>
          <w:rFonts w:ascii="Baskerville Old Face" w:eastAsia="Dotum" w:hAnsi="Baskerville Old Face"/>
          <w:sz w:val="28"/>
          <w:szCs w:val="28"/>
        </w:rPr>
      </w:pPr>
      <w:r w:rsidRPr="00FE044F">
        <w:rPr>
          <w:rFonts w:ascii="Baskerville Old Face" w:eastAsia="Dotum" w:hAnsi="Baskerville Old Face"/>
          <w:sz w:val="28"/>
          <w:szCs w:val="28"/>
        </w:rPr>
        <w:t xml:space="preserve">noemen. Een jongen genaamd Mo, </w:t>
      </w:r>
      <w:r w:rsidR="00D6614F" w:rsidRPr="00FE044F">
        <w:rPr>
          <w:rFonts w:ascii="Baskerville Old Face" w:eastAsia="Dotum" w:hAnsi="Baskerville Old Face"/>
          <w:sz w:val="28"/>
          <w:szCs w:val="28"/>
        </w:rPr>
        <w:t xml:space="preserve">staat op het punt </w:t>
      </w:r>
      <w:r w:rsidRPr="00FE044F">
        <w:rPr>
          <w:rFonts w:ascii="Baskerville Old Face" w:eastAsia="Dotum" w:hAnsi="Baskerville Old Face"/>
          <w:sz w:val="28"/>
          <w:szCs w:val="28"/>
        </w:rPr>
        <w:t xml:space="preserve"> beide meisjes hun leven </w:t>
      </w:r>
    </w:p>
    <w:p w:rsidR="00D6614F" w:rsidRPr="00FE044F" w:rsidRDefault="002515DB">
      <w:pPr>
        <w:rPr>
          <w:rFonts w:ascii="Baskerville Old Face" w:eastAsia="Dotum" w:hAnsi="Baskerville Old Face"/>
          <w:sz w:val="28"/>
          <w:szCs w:val="28"/>
        </w:rPr>
      </w:pPr>
      <w:r w:rsidRPr="00FE044F">
        <w:rPr>
          <w:rFonts w:ascii="Baskerville Old Face" w:eastAsia="Dotum" w:hAnsi="Baskerville Old Face"/>
          <w:sz w:val="28"/>
          <w:szCs w:val="28"/>
        </w:rPr>
        <w:t xml:space="preserve">drastisch </w:t>
      </w:r>
      <w:r w:rsidR="00D6614F" w:rsidRPr="00FE044F">
        <w:rPr>
          <w:rFonts w:ascii="Baskerville Old Face" w:eastAsia="Dotum" w:hAnsi="Baskerville Old Face"/>
          <w:sz w:val="28"/>
          <w:szCs w:val="28"/>
        </w:rPr>
        <w:t xml:space="preserve">te </w:t>
      </w:r>
      <w:r w:rsidRPr="00FE044F">
        <w:rPr>
          <w:rFonts w:ascii="Baskerville Old Face" w:eastAsia="Dotum" w:hAnsi="Baskerville Old Face"/>
          <w:sz w:val="28"/>
          <w:szCs w:val="28"/>
        </w:rPr>
        <w:t xml:space="preserve">veranderen. </w:t>
      </w:r>
      <w:r w:rsidR="009E7546" w:rsidRPr="00FE044F">
        <w:rPr>
          <w:rFonts w:ascii="Baskerville Old Face" w:eastAsia="Dotum" w:hAnsi="Baskerville Old Face"/>
          <w:sz w:val="28"/>
          <w:szCs w:val="28"/>
        </w:rPr>
        <w:t xml:space="preserve">Mo is knap, spannend en zelfs een beetje mysterieus. Mo </w:t>
      </w:r>
    </w:p>
    <w:p w:rsidR="00D6614F" w:rsidRPr="00FE044F" w:rsidRDefault="009E7546">
      <w:pPr>
        <w:rPr>
          <w:rFonts w:ascii="Baskerville Old Face" w:eastAsia="Dotum" w:hAnsi="Baskerville Old Face"/>
          <w:sz w:val="28"/>
          <w:szCs w:val="28"/>
        </w:rPr>
      </w:pPr>
      <w:r w:rsidRPr="00FE044F">
        <w:rPr>
          <w:rFonts w:ascii="Baskerville Old Face" w:eastAsia="Dotum" w:hAnsi="Baskerville Old Face"/>
          <w:sz w:val="28"/>
          <w:szCs w:val="28"/>
        </w:rPr>
        <w:t xml:space="preserve">is een loverboy, intentioneel op zoek naar meisjes die zich niet goed in hun vel </w:t>
      </w:r>
    </w:p>
    <w:p w:rsidR="00D6614F" w:rsidRPr="00FE044F" w:rsidRDefault="009E7546">
      <w:pPr>
        <w:rPr>
          <w:rFonts w:ascii="Baskerville Old Face" w:eastAsia="Dotum" w:hAnsi="Baskerville Old Face"/>
          <w:sz w:val="28"/>
          <w:szCs w:val="28"/>
        </w:rPr>
      </w:pPr>
      <w:r w:rsidRPr="00FE044F">
        <w:rPr>
          <w:rFonts w:ascii="Baskerville Old Face" w:eastAsia="Dotum" w:hAnsi="Baskerville Old Face"/>
          <w:sz w:val="28"/>
          <w:szCs w:val="28"/>
        </w:rPr>
        <w:t xml:space="preserve">voelen en niet al te stevig in hun schoenen staan. Mo wint de twee meisjes voor </w:t>
      </w:r>
    </w:p>
    <w:p w:rsidR="00D6614F" w:rsidRPr="00FE044F" w:rsidRDefault="009E7546">
      <w:pPr>
        <w:rPr>
          <w:rFonts w:ascii="Baskerville Old Face" w:eastAsia="Dotum" w:hAnsi="Baskerville Old Face"/>
          <w:sz w:val="28"/>
          <w:szCs w:val="28"/>
        </w:rPr>
      </w:pPr>
      <w:r w:rsidRPr="00FE044F">
        <w:rPr>
          <w:rFonts w:ascii="Baskerville Old Face" w:eastAsia="Dotum" w:hAnsi="Baskerville Old Face"/>
          <w:sz w:val="28"/>
          <w:szCs w:val="28"/>
        </w:rPr>
        <w:t xml:space="preserve">zich en </w:t>
      </w:r>
      <w:r w:rsidR="00D6614F" w:rsidRPr="00FE044F">
        <w:rPr>
          <w:rFonts w:ascii="Baskerville Old Face" w:eastAsia="Dotum" w:hAnsi="Baskerville Old Face"/>
          <w:sz w:val="28"/>
          <w:szCs w:val="28"/>
        </w:rPr>
        <w:t>al snel</w:t>
      </w:r>
      <w:r w:rsidRPr="00FE044F">
        <w:rPr>
          <w:rFonts w:ascii="Baskerville Old Face" w:eastAsia="Dotum" w:hAnsi="Baskerville Old Face"/>
          <w:sz w:val="28"/>
          <w:szCs w:val="28"/>
        </w:rPr>
        <w:t xml:space="preserve"> zijn ze smoorverliefd,  precies hoe hij ze hebben wil. Hij speelt de </w:t>
      </w:r>
    </w:p>
    <w:p w:rsidR="00D6614F" w:rsidRPr="00FE044F" w:rsidRDefault="00D6614F">
      <w:pPr>
        <w:rPr>
          <w:rFonts w:ascii="Baskerville Old Face" w:eastAsia="Dotum" w:hAnsi="Baskerville Old Face"/>
          <w:sz w:val="28"/>
          <w:szCs w:val="28"/>
        </w:rPr>
      </w:pPr>
      <w:r w:rsidRPr="00FE044F">
        <w:rPr>
          <w:rFonts w:ascii="Baskerville Old Face" w:eastAsia="Dotum" w:hAnsi="Baskerville Old Face"/>
          <w:sz w:val="28"/>
          <w:szCs w:val="28"/>
        </w:rPr>
        <w:t>t</w:t>
      </w:r>
      <w:r w:rsidR="009E7546" w:rsidRPr="00FE044F">
        <w:rPr>
          <w:rFonts w:ascii="Baskerville Old Face" w:eastAsia="Dotum" w:hAnsi="Baskerville Old Face"/>
          <w:sz w:val="28"/>
          <w:szCs w:val="28"/>
        </w:rPr>
        <w:t>wee vriendinnen tegen elkaar uit, de meisjes d</w:t>
      </w:r>
      <w:r w:rsidRPr="00FE044F">
        <w:rPr>
          <w:rFonts w:ascii="Baskerville Old Face" w:eastAsia="Dotum" w:hAnsi="Baskerville Old Face"/>
          <w:sz w:val="28"/>
          <w:szCs w:val="28"/>
        </w:rPr>
        <w:t xml:space="preserve">oen alles wat hij van ze vraagt, ze </w:t>
      </w:r>
    </w:p>
    <w:p w:rsidR="00D6614F" w:rsidRPr="00FE044F" w:rsidRDefault="00D6614F">
      <w:pPr>
        <w:rPr>
          <w:rFonts w:ascii="Baskerville Old Face" w:eastAsia="Dotum" w:hAnsi="Baskerville Old Face"/>
          <w:sz w:val="28"/>
          <w:szCs w:val="28"/>
        </w:rPr>
      </w:pPr>
      <w:r w:rsidRPr="00FE044F">
        <w:rPr>
          <w:rFonts w:ascii="Baskerville Old Face" w:eastAsia="Dotum" w:hAnsi="Baskerville Old Face"/>
          <w:sz w:val="28"/>
          <w:szCs w:val="28"/>
        </w:rPr>
        <w:t xml:space="preserve">willen niets liever dan zijn liefde. En om te bewijzen dat ze zijn liefde waard zijn, </w:t>
      </w:r>
    </w:p>
    <w:p w:rsidR="00D6614F" w:rsidRPr="00FE044F" w:rsidRDefault="00D6614F">
      <w:pPr>
        <w:rPr>
          <w:rFonts w:ascii="Baskerville Old Face" w:eastAsia="Dotum" w:hAnsi="Baskerville Old Face"/>
          <w:sz w:val="28"/>
          <w:szCs w:val="28"/>
        </w:rPr>
      </w:pPr>
      <w:r w:rsidRPr="00FE044F">
        <w:rPr>
          <w:rFonts w:ascii="Baskerville Old Face" w:eastAsia="Dotum" w:hAnsi="Baskerville Old Face"/>
          <w:sz w:val="28"/>
          <w:szCs w:val="28"/>
        </w:rPr>
        <w:t xml:space="preserve">gaan ze ver. Veels te ver. Door toedoen van Mo komen ze in de prostitutie </w:t>
      </w:r>
    </w:p>
    <w:p w:rsidR="00D6614F" w:rsidRPr="00FE044F" w:rsidRDefault="00D6614F">
      <w:pPr>
        <w:rPr>
          <w:rFonts w:ascii="Baskerville Old Face" w:eastAsia="Dotum" w:hAnsi="Baskerville Old Face"/>
          <w:sz w:val="28"/>
          <w:szCs w:val="28"/>
        </w:rPr>
      </w:pPr>
      <w:r w:rsidRPr="00FE044F">
        <w:rPr>
          <w:rFonts w:ascii="Baskerville Old Face" w:eastAsia="Dotum" w:hAnsi="Baskerville Old Face"/>
          <w:sz w:val="28"/>
          <w:szCs w:val="28"/>
        </w:rPr>
        <w:t xml:space="preserve">terecht. </w:t>
      </w:r>
      <w:r w:rsidR="00FE044F" w:rsidRPr="00FE044F">
        <w:rPr>
          <w:rFonts w:ascii="Baskerville Old Face" w:eastAsia="Dotum" w:hAnsi="Baskerville Old Face"/>
          <w:sz w:val="28"/>
          <w:szCs w:val="28"/>
        </w:rPr>
        <w:t xml:space="preserve"> Dan volgt een barre strijd om te ontsnappen aan zijn terreur.</w:t>
      </w:r>
    </w:p>
    <w:p w:rsidR="00532D45" w:rsidRDefault="00532D45">
      <w:pPr>
        <w:rPr>
          <w:rFonts w:ascii="Baskerville Old Face" w:eastAsia="Dotum" w:hAnsi="Baskerville Old Face"/>
          <w:sz w:val="28"/>
          <w:szCs w:val="28"/>
        </w:rPr>
      </w:pPr>
    </w:p>
    <w:p w:rsidR="00FE044F" w:rsidRDefault="00FE044F">
      <w:pPr>
        <w:rPr>
          <w:rFonts w:ascii="Baskerville Old Face" w:eastAsia="Dotum" w:hAnsi="Baskerville Old Face"/>
          <w:sz w:val="28"/>
          <w:szCs w:val="28"/>
        </w:rPr>
      </w:pPr>
    </w:p>
    <w:p w:rsidR="00FE044F" w:rsidRDefault="00FE044F">
      <w:pPr>
        <w:rPr>
          <w:rFonts w:ascii="Baskerville Old Face" w:eastAsia="Dotum" w:hAnsi="Baskerville Old Face"/>
          <w:sz w:val="28"/>
          <w:szCs w:val="28"/>
        </w:rPr>
      </w:pPr>
    </w:p>
    <w:p w:rsidR="00FE044F" w:rsidRDefault="00FE044F">
      <w:pPr>
        <w:rPr>
          <w:rFonts w:ascii="Berlin Sans FB" w:eastAsia="Dotum" w:hAnsi="Berlin Sans FB"/>
          <w:sz w:val="72"/>
          <w:szCs w:val="72"/>
        </w:rPr>
      </w:pPr>
      <w:r>
        <w:rPr>
          <w:rFonts w:ascii="Berlin Sans FB" w:eastAsia="Dotum" w:hAnsi="Berlin Sans FB"/>
          <w:sz w:val="72"/>
          <w:szCs w:val="72"/>
        </w:rPr>
        <w:lastRenderedPageBreak/>
        <w:t xml:space="preserve">              2. Personen</w:t>
      </w:r>
    </w:p>
    <w:p w:rsidR="00FE044F" w:rsidRDefault="00FE044F">
      <w:pPr>
        <w:rPr>
          <w:rFonts w:ascii="Baskerville Old Face" w:eastAsia="Dotum" w:hAnsi="Baskerville Old Face"/>
          <w:sz w:val="36"/>
          <w:szCs w:val="36"/>
        </w:rPr>
      </w:pPr>
    </w:p>
    <w:p w:rsidR="00FE044F" w:rsidRDefault="00FE044F">
      <w:pPr>
        <w:rPr>
          <w:rFonts w:ascii="Baskerville Old Face" w:eastAsia="Dotum" w:hAnsi="Baskerville Old Face"/>
          <w:sz w:val="36"/>
          <w:szCs w:val="36"/>
        </w:rPr>
      </w:pPr>
      <w:r>
        <w:rPr>
          <w:rFonts w:ascii="Baskerville Old Face" w:eastAsia="Dotum" w:hAnsi="Baskerville Old Face"/>
          <w:sz w:val="36"/>
          <w:szCs w:val="36"/>
        </w:rPr>
        <w:t xml:space="preserve">De hoofdpersonen zijn gedurende het </w:t>
      </w:r>
      <w:r w:rsidR="00CA54D6">
        <w:rPr>
          <w:rFonts w:ascii="Baskerville Old Face" w:eastAsia="Dotum" w:hAnsi="Baskerville Old Face"/>
          <w:sz w:val="36"/>
          <w:szCs w:val="36"/>
        </w:rPr>
        <w:t xml:space="preserve">hele </w:t>
      </w:r>
      <w:r>
        <w:rPr>
          <w:rFonts w:ascii="Baskerville Old Face" w:eastAsia="Dotum" w:hAnsi="Baskerville Old Face"/>
          <w:sz w:val="36"/>
          <w:szCs w:val="36"/>
        </w:rPr>
        <w:t xml:space="preserve">verhaal, hetzelfde. </w:t>
      </w:r>
    </w:p>
    <w:p w:rsidR="00CA54D6" w:rsidRDefault="00CA54D6" w:rsidP="00CA54D6">
      <w:pPr>
        <w:rPr>
          <w:rFonts w:ascii="Baskerville Old Face" w:eastAsia="Dotum" w:hAnsi="Baskerville Old Face"/>
          <w:sz w:val="36"/>
          <w:szCs w:val="36"/>
        </w:rPr>
      </w:pPr>
      <w:r>
        <w:rPr>
          <w:rFonts w:ascii="Baskerville Old Face" w:eastAsia="Dotum" w:hAnsi="Baskerville Old Face"/>
          <w:sz w:val="36"/>
          <w:szCs w:val="36"/>
        </w:rPr>
        <w:t>Kelly(slachtoffer): Kelly is het naïeve meisje</w:t>
      </w:r>
      <w:r w:rsidR="00E07794">
        <w:rPr>
          <w:rFonts w:ascii="Baskerville Old Face" w:eastAsia="Dotum" w:hAnsi="Baskerville Old Face"/>
          <w:sz w:val="36"/>
          <w:szCs w:val="36"/>
        </w:rPr>
        <w:t xml:space="preserve"> van 15</w:t>
      </w:r>
      <w:r>
        <w:rPr>
          <w:rFonts w:ascii="Baskerville Old Face" w:eastAsia="Dotum" w:hAnsi="Baskerville Old Face"/>
          <w:sz w:val="36"/>
          <w:szCs w:val="36"/>
        </w:rPr>
        <w:t xml:space="preserve">, ouders zijn altijd weg,  en haar zus </w:t>
      </w:r>
      <w:r w:rsidR="00E07794">
        <w:rPr>
          <w:rFonts w:ascii="Baskerville Old Face" w:eastAsia="Dotum" w:hAnsi="Baskerville Old Face"/>
          <w:sz w:val="36"/>
          <w:szCs w:val="36"/>
        </w:rPr>
        <w:t>die eigenlijks op haar moet  passen, laat haar alleen zodat ze naar haar vriend kan gaan.</w:t>
      </w:r>
      <w:r>
        <w:rPr>
          <w:rFonts w:ascii="Baskerville Old Face" w:eastAsia="Dotum" w:hAnsi="Baskerville Old Face"/>
          <w:sz w:val="36"/>
          <w:szCs w:val="36"/>
        </w:rPr>
        <w:t xml:space="preserve"> </w:t>
      </w:r>
      <w:r w:rsidR="00E07794">
        <w:rPr>
          <w:rFonts w:ascii="Baskerville Old Face" w:eastAsia="Dotum" w:hAnsi="Baskerville Old Face"/>
          <w:sz w:val="36"/>
          <w:szCs w:val="36"/>
        </w:rPr>
        <w:t>Alle vrijheid dus. Niemand weet hoe ze zich echt voelt.</w:t>
      </w:r>
    </w:p>
    <w:p w:rsidR="00CA54D6" w:rsidRDefault="00CA54D6">
      <w:pPr>
        <w:rPr>
          <w:rFonts w:ascii="Baskerville Old Face" w:eastAsia="Dotum" w:hAnsi="Baskerville Old Face"/>
          <w:sz w:val="36"/>
          <w:szCs w:val="36"/>
        </w:rPr>
      </w:pPr>
      <w:r>
        <w:rPr>
          <w:rFonts w:ascii="Baskerville Old Face" w:eastAsia="Dotum" w:hAnsi="Baskerville Old Face"/>
          <w:sz w:val="36"/>
          <w:szCs w:val="36"/>
        </w:rPr>
        <w:t>Lisa(slachtoffer):</w:t>
      </w:r>
      <w:r w:rsidR="00E07794">
        <w:rPr>
          <w:rFonts w:ascii="Baskerville Old Face" w:eastAsia="Dotum" w:hAnsi="Baskerville Old Face"/>
          <w:sz w:val="36"/>
          <w:szCs w:val="36"/>
        </w:rPr>
        <w:t xml:space="preserve"> Lisa is de verstandige tiener van 15, doet stoer maar is van binnen gebroken door het feit dat haar ouders zijn gescheiden. Haar vader is er vandoor met een andere vrouw, ze geeft haar moeder de schuld van alles. Niemand begrijpt haar. </w:t>
      </w:r>
    </w:p>
    <w:p w:rsidR="00CA54D6" w:rsidRDefault="00CA54D6">
      <w:pPr>
        <w:rPr>
          <w:rFonts w:ascii="Baskerville Old Face" w:eastAsia="Dotum" w:hAnsi="Baskerville Old Face"/>
          <w:sz w:val="36"/>
          <w:szCs w:val="36"/>
        </w:rPr>
      </w:pPr>
      <w:r>
        <w:rPr>
          <w:rFonts w:ascii="Baskerville Old Face" w:eastAsia="Dotum" w:hAnsi="Baskerville Old Face"/>
          <w:sz w:val="36"/>
          <w:szCs w:val="36"/>
        </w:rPr>
        <w:t>Mo(de loverboy): een echte charme</w:t>
      </w:r>
      <w:r w:rsidR="00E07794">
        <w:rPr>
          <w:rFonts w:ascii="Baskerville Old Face" w:eastAsia="Dotum" w:hAnsi="Baskerville Old Face"/>
          <w:sz w:val="36"/>
          <w:szCs w:val="36"/>
        </w:rPr>
        <w:t xml:space="preserve">ur </w:t>
      </w:r>
      <w:r>
        <w:rPr>
          <w:rFonts w:ascii="Baskerville Old Face" w:eastAsia="Dotum" w:hAnsi="Baskerville Old Face"/>
          <w:sz w:val="36"/>
          <w:szCs w:val="36"/>
        </w:rPr>
        <w:t>die precies weet hoe zich voor te doen als het perfecte vriendje</w:t>
      </w:r>
      <w:r w:rsidR="00E07794">
        <w:rPr>
          <w:rFonts w:ascii="Baskerville Old Face" w:eastAsia="Dotum" w:hAnsi="Baskerville Old Face"/>
          <w:sz w:val="36"/>
          <w:szCs w:val="36"/>
        </w:rPr>
        <w:t>. Van Lisa en Kelly</w:t>
      </w:r>
      <w:r w:rsidR="002D4A94">
        <w:rPr>
          <w:rFonts w:ascii="Baskerville Old Face" w:eastAsia="Dotum" w:hAnsi="Baskerville Old Face"/>
          <w:sz w:val="36"/>
          <w:szCs w:val="36"/>
        </w:rPr>
        <w:t xml:space="preserve"> kent hij al snel hun zwakke punt. Aandacht en liefde. Zijn specialiteit</w:t>
      </w:r>
    </w:p>
    <w:p w:rsidR="002D4A94" w:rsidRDefault="00EE6B7D">
      <w:pPr>
        <w:rPr>
          <w:rFonts w:ascii="Baskerville Old Face" w:eastAsia="Dotum" w:hAnsi="Baskerville Old Face"/>
          <w:sz w:val="36"/>
          <w:szCs w:val="36"/>
        </w:rPr>
      </w:pPr>
      <w:r>
        <w:rPr>
          <w:rFonts w:ascii="Baskerville Old Face" w:eastAsia="Dotum" w:hAnsi="Baskerville Old Face"/>
          <w:sz w:val="36"/>
          <w:szCs w:val="36"/>
        </w:rPr>
        <w:t>Deze hoofdpersonen veranderen niet van karakter.</w:t>
      </w:r>
    </w:p>
    <w:p w:rsidR="00EE6B7D" w:rsidRDefault="00EE6B7D">
      <w:pPr>
        <w:rPr>
          <w:rFonts w:ascii="Baskerville Old Face" w:eastAsia="Dotum" w:hAnsi="Baskerville Old Face"/>
          <w:sz w:val="36"/>
          <w:szCs w:val="36"/>
        </w:rPr>
      </w:pPr>
      <w:r>
        <w:rPr>
          <w:rFonts w:ascii="Baskerville Old Face" w:eastAsia="Dotum" w:hAnsi="Baskerville Old Face"/>
          <w:sz w:val="36"/>
          <w:szCs w:val="36"/>
        </w:rPr>
        <w:t>Naast deze hoofdpersonen heb je ook nog: De moeder  van Lisa, de oom van Lisa, de ouders van Kelly, Ramon(neef van Mo) &amp; Vivian(degene die de meisjes uiteindelijk bevrijd)</w:t>
      </w:r>
    </w:p>
    <w:p w:rsidR="00EE6B7D" w:rsidRDefault="00EE6B7D">
      <w:pPr>
        <w:rPr>
          <w:rFonts w:ascii="Baskerville Old Face" w:eastAsia="Dotum" w:hAnsi="Baskerville Old Face"/>
          <w:sz w:val="36"/>
          <w:szCs w:val="36"/>
        </w:rPr>
      </w:pPr>
    </w:p>
    <w:p w:rsidR="00EE6B7D" w:rsidRDefault="00EE6B7D">
      <w:pPr>
        <w:rPr>
          <w:rFonts w:ascii="Baskerville Old Face" w:eastAsia="Dotum" w:hAnsi="Baskerville Old Face"/>
          <w:sz w:val="36"/>
          <w:szCs w:val="36"/>
        </w:rPr>
      </w:pPr>
    </w:p>
    <w:p w:rsidR="00EE6B7D" w:rsidRDefault="00EE6B7D">
      <w:pPr>
        <w:rPr>
          <w:rFonts w:ascii="Baskerville Old Face" w:eastAsia="Dotum" w:hAnsi="Baskerville Old Face"/>
          <w:sz w:val="36"/>
          <w:szCs w:val="36"/>
        </w:rPr>
      </w:pPr>
    </w:p>
    <w:p w:rsidR="00EE6B7D" w:rsidRDefault="00EE6B7D">
      <w:pPr>
        <w:rPr>
          <w:rFonts w:ascii="Baskerville Old Face" w:eastAsia="Dotum" w:hAnsi="Baskerville Old Face"/>
          <w:sz w:val="36"/>
          <w:szCs w:val="36"/>
        </w:rPr>
      </w:pPr>
    </w:p>
    <w:p w:rsidR="00EE6B7D" w:rsidRDefault="00EE6B7D">
      <w:pPr>
        <w:rPr>
          <w:rFonts w:ascii="Baskerville Old Face" w:eastAsia="Dotum" w:hAnsi="Baskerville Old Face"/>
          <w:sz w:val="36"/>
          <w:szCs w:val="36"/>
        </w:rPr>
      </w:pPr>
    </w:p>
    <w:p w:rsidR="00EE6B7D" w:rsidRDefault="00EE6B7D">
      <w:pPr>
        <w:rPr>
          <w:rFonts w:ascii="Baskerville Old Face" w:eastAsia="Dotum" w:hAnsi="Baskerville Old Face"/>
          <w:sz w:val="36"/>
          <w:szCs w:val="36"/>
        </w:rPr>
      </w:pPr>
    </w:p>
    <w:p w:rsidR="00EE6B7D" w:rsidRDefault="00EE6B7D">
      <w:pPr>
        <w:rPr>
          <w:rFonts w:ascii="Broadway" w:eastAsia="Dotum" w:hAnsi="Broadway"/>
          <w:sz w:val="72"/>
          <w:szCs w:val="72"/>
        </w:rPr>
      </w:pPr>
      <w:r>
        <w:rPr>
          <w:rFonts w:ascii="Broadway" w:eastAsia="Dotum" w:hAnsi="Broadway"/>
          <w:sz w:val="72"/>
          <w:szCs w:val="72"/>
        </w:rPr>
        <w:t xml:space="preserve">            3. Plaats</w:t>
      </w:r>
    </w:p>
    <w:p w:rsidR="00A019D6" w:rsidRDefault="00A019D6">
      <w:pPr>
        <w:rPr>
          <w:rFonts w:ascii="Baskerville Old Face" w:eastAsia="Dotum" w:hAnsi="Baskerville Old Face"/>
          <w:sz w:val="36"/>
          <w:szCs w:val="36"/>
        </w:rPr>
      </w:pPr>
    </w:p>
    <w:p w:rsidR="00A019D6" w:rsidRDefault="00A019D6">
      <w:pPr>
        <w:rPr>
          <w:rFonts w:ascii="Baskerville Old Face" w:eastAsia="Dotum" w:hAnsi="Baskerville Old Face"/>
          <w:sz w:val="36"/>
          <w:szCs w:val="36"/>
        </w:rPr>
      </w:pPr>
      <w:r>
        <w:rPr>
          <w:rFonts w:ascii="Baskerville Old Face" w:eastAsia="Dotum" w:hAnsi="Baskerville Old Face"/>
          <w:sz w:val="36"/>
          <w:szCs w:val="36"/>
        </w:rPr>
        <w:t xml:space="preserve">Het verhaal speelt zich af op meerdere plekken. </w:t>
      </w:r>
    </w:p>
    <w:p w:rsidR="00A019D6" w:rsidRDefault="00A019D6">
      <w:pPr>
        <w:rPr>
          <w:rFonts w:ascii="Baskerville Old Face" w:eastAsia="Dotum" w:hAnsi="Baskerville Old Face"/>
          <w:sz w:val="36"/>
          <w:szCs w:val="36"/>
        </w:rPr>
      </w:pPr>
      <w:r>
        <w:rPr>
          <w:rFonts w:ascii="Baskerville Old Face" w:eastAsia="Dotum" w:hAnsi="Baskerville Old Face"/>
          <w:sz w:val="36"/>
          <w:szCs w:val="36"/>
        </w:rPr>
        <w:t xml:space="preserve">Het huis van Mo, de onderduik plek waar Mo zijn slachtoffers </w:t>
      </w:r>
    </w:p>
    <w:p w:rsidR="00A019D6" w:rsidRDefault="00A019D6">
      <w:pPr>
        <w:rPr>
          <w:rFonts w:ascii="Baskerville Old Face" w:eastAsia="Dotum" w:hAnsi="Baskerville Old Face"/>
          <w:sz w:val="36"/>
          <w:szCs w:val="36"/>
        </w:rPr>
      </w:pPr>
      <w:r>
        <w:rPr>
          <w:rFonts w:ascii="Baskerville Old Face" w:eastAsia="Dotum" w:hAnsi="Baskerville Old Face"/>
          <w:sz w:val="36"/>
          <w:szCs w:val="36"/>
        </w:rPr>
        <w:t>tijdelijk onderbrengt en de nachtclub waar de meisjes uit-</w:t>
      </w:r>
    </w:p>
    <w:p w:rsidR="00A019D6" w:rsidRDefault="00A019D6">
      <w:pPr>
        <w:rPr>
          <w:rFonts w:ascii="Baskerville Old Face" w:eastAsia="Dotum" w:hAnsi="Baskerville Old Face"/>
          <w:sz w:val="36"/>
          <w:szCs w:val="36"/>
        </w:rPr>
      </w:pPr>
      <w:r>
        <w:rPr>
          <w:rFonts w:ascii="Baskerville Old Face" w:eastAsia="Dotum" w:hAnsi="Baskerville Old Face"/>
          <w:sz w:val="36"/>
          <w:szCs w:val="36"/>
        </w:rPr>
        <w:t>eindelijk zullen gaan werken als prostituee.</w:t>
      </w:r>
    </w:p>
    <w:p w:rsidR="00A019D6" w:rsidRDefault="00A019D6">
      <w:pPr>
        <w:rPr>
          <w:rFonts w:ascii="Baskerville Old Face" w:eastAsia="Dotum" w:hAnsi="Baskerville Old Face"/>
          <w:sz w:val="36"/>
          <w:szCs w:val="36"/>
        </w:rPr>
      </w:pPr>
    </w:p>
    <w:p w:rsidR="00A019D6" w:rsidRDefault="00A019D6">
      <w:pPr>
        <w:rPr>
          <w:rFonts w:ascii="Broadway" w:eastAsia="Dotum" w:hAnsi="Broadway"/>
          <w:sz w:val="72"/>
          <w:szCs w:val="72"/>
        </w:rPr>
      </w:pPr>
      <w:r>
        <w:rPr>
          <w:rFonts w:ascii="Broadway" w:eastAsia="Dotum" w:hAnsi="Broadway"/>
          <w:sz w:val="72"/>
          <w:szCs w:val="72"/>
        </w:rPr>
        <w:t xml:space="preserve">            4. Tijd</w:t>
      </w:r>
    </w:p>
    <w:p w:rsidR="003D712F" w:rsidRDefault="003D712F">
      <w:pPr>
        <w:rPr>
          <w:rFonts w:ascii="Baskerville Old Face" w:eastAsia="Dotum" w:hAnsi="Baskerville Old Face"/>
          <w:sz w:val="36"/>
          <w:szCs w:val="36"/>
        </w:rPr>
      </w:pPr>
    </w:p>
    <w:p w:rsidR="00A019D6" w:rsidRDefault="003D712F">
      <w:pPr>
        <w:rPr>
          <w:rFonts w:ascii="Baskerville Old Face" w:eastAsia="Dotum" w:hAnsi="Baskerville Old Face"/>
          <w:sz w:val="36"/>
          <w:szCs w:val="36"/>
        </w:rPr>
      </w:pPr>
      <w:r>
        <w:rPr>
          <w:rFonts w:ascii="Baskerville Old Face" w:eastAsia="Dotum" w:hAnsi="Baskerville Old Face"/>
          <w:sz w:val="36"/>
          <w:szCs w:val="36"/>
        </w:rPr>
        <w:t xml:space="preserve">Het verhaal speelt zich af in de tegenwoordige tijd. Alles word in de chronologische volgorde verteld. De schrijfster maakt geen gebruik van flashbacks. De periode die verteld word, is ongeveer een  jaar lang. </w:t>
      </w:r>
      <w:r>
        <w:rPr>
          <w:rFonts w:ascii="Baskerville Old Face" w:eastAsia="Dotum" w:hAnsi="Baskerville Old Face"/>
          <w:sz w:val="36"/>
          <w:szCs w:val="36"/>
        </w:rPr>
        <w:tab/>
      </w:r>
    </w:p>
    <w:p w:rsidR="003D712F" w:rsidRDefault="003D712F">
      <w:pPr>
        <w:rPr>
          <w:rFonts w:ascii="Baskerville Old Face" w:eastAsia="Dotum" w:hAnsi="Baskerville Old Face"/>
          <w:sz w:val="36"/>
          <w:szCs w:val="36"/>
        </w:rPr>
      </w:pPr>
    </w:p>
    <w:p w:rsidR="003D712F" w:rsidRDefault="003D712F">
      <w:pPr>
        <w:rPr>
          <w:rFonts w:ascii="Baskerville Old Face" w:eastAsia="Dotum" w:hAnsi="Baskerville Old Face"/>
          <w:sz w:val="36"/>
          <w:szCs w:val="36"/>
        </w:rPr>
      </w:pPr>
    </w:p>
    <w:p w:rsidR="003D712F" w:rsidRDefault="003D712F">
      <w:pPr>
        <w:rPr>
          <w:rFonts w:ascii="Baskerville Old Face" w:eastAsia="Dotum" w:hAnsi="Baskerville Old Face"/>
          <w:sz w:val="36"/>
          <w:szCs w:val="36"/>
        </w:rPr>
      </w:pPr>
    </w:p>
    <w:p w:rsidR="003D712F" w:rsidRDefault="003D712F">
      <w:pPr>
        <w:rPr>
          <w:rFonts w:ascii="Baskerville Old Face" w:eastAsia="Dotum" w:hAnsi="Baskerville Old Face"/>
          <w:sz w:val="36"/>
          <w:szCs w:val="36"/>
        </w:rPr>
      </w:pPr>
    </w:p>
    <w:p w:rsidR="003D712F" w:rsidRDefault="003D712F">
      <w:pPr>
        <w:rPr>
          <w:rFonts w:ascii="Baskerville Old Face" w:eastAsia="Dotum" w:hAnsi="Baskerville Old Face"/>
          <w:sz w:val="36"/>
          <w:szCs w:val="36"/>
        </w:rPr>
      </w:pPr>
    </w:p>
    <w:p w:rsidR="003D712F" w:rsidRDefault="003D712F">
      <w:pPr>
        <w:rPr>
          <w:rFonts w:ascii="Baskerville Old Face" w:eastAsia="Dotum" w:hAnsi="Baskerville Old Face"/>
          <w:sz w:val="36"/>
          <w:szCs w:val="36"/>
        </w:rPr>
      </w:pPr>
    </w:p>
    <w:p w:rsidR="003D712F" w:rsidRDefault="00D42238">
      <w:pPr>
        <w:rPr>
          <w:rFonts w:ascii="Broadway" w:eastAsia="Dotum" w:hAnsi="Broadway"/>
          <w:sz w:val="72"/>
          <w:szCs w:val="72"/>
        </w:rPr>
      </w:pPr>
      <w:r>
        <w:rPr>
          <w:rFonts w:ascii="Broadway" w:eastAsia="Dotum" w:hAnsi="Broadway"/>
          <w:sz w:val="72"/>
          <w:szCs w:val="72"/>
        </w:rPr>
        <w:lastRenderedPageBreak/>
        <w:t xml:space="preserve">            5. Opbouw</w:t>
      </w:r>
    </w:p>
    <w:p w:rsidR="00D42238" w:rsidRDefault="00D42238">
      <w:pPr>
        <w:rPr>
          <w:rFonts w:ascii="Broadway" w:eastAsia="Dotum" w:hAnsi="Broadway"/>
          <w:sz w:val="72"/>
          <w:szCs w:val="72"/>
        </w:rPr>
      </w:pPr>
    </w:p>
    <w:p w:rsidR="003F73F9" w:rsidRDefault="00D42238">
      <w:pPr>
        <w:rPr>
          <w:rFonts w:ascii="Baskerville Old Face" w:eastAsia="Dotum" w:hAnsi="Baskerville Old Face"/>
          <w:sz w:val="36"/>
          <w:szCs w:val="36"/>
        </w:rPr>
      </w:pPr>
      <w:r>
        <w:rPr>
          <w:rFonts w:ascii="Baskerville Old Face" w:eastAsia="Dotum" w:hAnsi="Baskerville Old Face"/>
          <w:sz w:val="36"/>
          <w:szCs w:val="36"/>
        </w:rPr>
        <w:t xml:space="preserve">Het verhaal begint </w:t>
      </w:r>
      <w:r w:rsidR="003F73F9">
        <w:rPr>
          <w:rFonts w:ascii="Baskerville Old Face" w:eastAsia="Dotum" w:hAnsi="Baskerville Old Face"/>
          <w:sz w:val="36"/>
          <w:szCs w:val="36"/>
        </w:rPr>
        <w:t>net zoals in een film. De hoofdpersonen worden geïntroduceerd, en er word duidelijk gemaakt hoe ze in elkaar zitten. Daarna gaat het verhaal verder doormiddel van een reeks gebeurtenissen, waar weer iets op volgt.</w:t>
      </w:r>
    </w:p>
    <w:p w:rsidR="003F73F9" w:rsidRDefault="003F73F9">
      <w:pPr>
        <w:rPr>
          <w:rFonts w:ascii="Baskerville Old Face" w:eastAsia="Dotum" w:hAnsi="Baskerville Old Face"/>
          <w:sz w:val="36"/>
          <w:szCs w:val="36"/>
        </w:rPr>
      </w:pPr>
      <w:r>
        <w:rPr>
          <w:rFonts w:ascii="Baskerville Old Face" w:eastAsia="Dotum" w:hAnsi="Baskerville Old Face"/>
          <w:sz w:val="36"/>
          <w:szCs w:val="36"/>
        </w:rPr>
        <w:t>Het boek heeft 27 hoofdstukken, en er manke</w:t>
      </w:r>
      <w:r w:rsidR="00DF4015">
        <w:rPr>
          <w:rFonts w:ascii="Baskerville Old Face" w:eastAsia="Dotum" w:hAnsi="Baskerville Old Face"/>
          <w:sz w:val="36"/>
          <w:szCs w:val="36"/>
        </w:rPr>
        <w:t xml:space="preserve">ert  voor de rest niets aan </w:t>
      </w:r>
      <w:r>
        <w:rPr>
          <w:rFonts w:ascii="Baskerville Old Face" w:eastAsia="Dotum" w:hAnsi="Baskerville Old Face"/>
          <w:sz w:val="36"/>
          <w:szCs w:val="36"/>
        </w:rPr>
        <w:t>de hoofdstukken en inleiding.</w:t>
      </w:r>
    </w:p>
    <w:p w:rsidR="003F73F9" w:rsidRDefault="003F73F9">
      <w:pPr>
        <w:rPr>
          <w:rFonts w:ascii="Baskerville Old Face" w:eastAsia="Dotum" w:hAnsi="Baskerville Old Face"/>
          <w:sz w:val="36"/>
          <w:szCs w:val="36"/>
        </w:rPr>
      </w:pPr>
    </w:p>
    <w:p w:rsidR="003F73F9" w:rsidRDefault="003F73F9">
      <w:pPr>
        <w:rPr>
          <w:rFonts w:ascii="Broadway" w:eastAsia="Dotum" w:hAnsi="Broadway"/>
          <w:sz w:val="56"/>
          <w:szCs w:val="56"/>
        </w:rPr>
      </w:pPr>
      <w:r>
        <w:rPr>
          <w:rFonts w:ascii="Broadway" w:eastAsia="Dotum" w:hAnsi="Broadway"/>
          <w:sz w:val="56"/>
          <w:szCs w:val="56"/>
        </w:rPr>
        <w:t>6.</w:t>
      </w:r>
      <w:r w:rsidRPr="003F73F9">
        <w:rPr>
          <w:rFonts w:ascii="Broadway" w:eastAsia="Dotum" w:hAnsi="Broadway"/>
          <w:sz w:val="56"/>
          <w:szCs w:val="56"/>
        </w:rPr>
        <w:t>Thema, probleem en afloop</w:t>
      </w:r>
    </w:p>
    <w:p w:rsidR="003F73F9" w:rsidRDefault="003F73F9">
      <w:pPr>
        <w:rPr>
          <w:rFonts w:ascii="Broadway" w:eastAsia="Dotum" w:hAnsi="Broadway"/>
          <w:sz w:val="56"/>
          <w:szCs w:val="56"/>
        </w:rPr>
      </w:pPr>
    </w:p>
    <w:p w:rsidR="00DF4015" w:rsidRDefault="003F73F9">
      <w:pPr>
        <w:rPr>
          <w:rFonts w:ascii="Baskerville Old Face" w:eastAsia="Dotum" w:hAnsi="Baskerville Old Face"/>
          <w:sz w:val="36"/>
          <w:szCs w:val="36"/>
        </w:rPr>
      </w:pPr>
      <w:r>
        <w:rPr>
          <w:rFonts w:ascii="Baskerville Old Face" w:eastAsia="Dotum" w:hAnsi="Baskerville Old Face"/>
          <w:sz w:val="36"/>
          <w:szCs w:val="36"/>
        </w:rPr>
        <w:t xml:space="preserve">Het thema en belangrijkste onderwerp in het boek is ‘’Loverboys’’. </w:t>
      </w:r>
      <w:r w:rsidR="00DF4015">
        <w:rPr>
          <w:rFonts w:ascii="Baskerville Old Face" w:eastAsia="Dotum" w:hAnsi="Baskerville Old Face"/>
          <w:sz w:val="36"/>
          <w:szCs w:val="36"/>
        </w:rPr>
        <w:t>Het belangrijkste probleem is het feit dat de Loverboy misbruik maakt van de situatie waarin beide meisjes verkeren. Hij gebruikt ze als zijn eigen marionetten, dansend naar zijn pijpen.</w:t>
      </w:r>
    </w:p>
    <w:p w:rsidR="00DF4015" w:rsidRDefault="00DF4015">
      <w:pPr>
        <w:rPr>
          <w:rFonts w:ascii="Baskerville Old Face" w:eastAsia="Dotum" w:hAnsi="Baskerville Old Face"/>
          <w:sz w:val="36"/>
          <w:szCs w:val="36"/>
        </w:rPr>
      </w:pPr>
    </w:p>
    <w:p w:rsidR="003F73F9" w:rsidRDefault="00DF4015">
      <w:pPr>
        <w:rPr>
          <w:rFonts w:ascii="Baskerville Old Face" w:eastAsia="Dotum" w:hAnsi="Baskerville Old Face"/>
          <w:sz w:val="36"/>
          <w:szCs w:val="36"/>
        </w:rPr>
      </w:pPr>
      <w:r>
        <w:rPr>
          <w:rFonts w:ascii="Baskerville Old Face" w:eastAsia="Dotum" w:hAnsi="Baskerville Old Face"/>
          <w:sz w:val="36"/>
          <w:szCs w:val="36"/>
        </w:rPr>
        <w:t>Het boek heeft een goede afloop, de meisjes  vind</w:t>
      </w:r>
      <w:r w:rsidR="009F5F25">
        <w:rPr>
          <w:rFonts w:ascii="Baskerville Old Face" w:eastAsia="Dotum" w:hAnsi="Baskerville Old Face"/>
          <w:sz w:val="36"/>
          <w:szCs w:val="36"/>
        </w:rPr>
        <w:t>en een manier om te ontsnappen en maken dat ze wegkomen.</w:t>
      </w:r>
    </w:p>
    <w:p w:rsidR="009F5F25" w:rsidRDefault="009F5F25">
      <w:pPr>
        <w:rPr>
          <w:rFonts w:ascii="Baskerville Old Face" w:eastAsia="Dotum" w:hAnsi="Baskerville Old Face"/>
          <w:sz w:val="36"/>
          <w:szCs w:val="36"/>
        </w:rPr>
      </w:pPr>
    </w:p>
    <w:p w:rsidR="009F5F25" w:rsidRDefault="009F5F25">
      <w:pPr>
        <w:rPr>
          <w:rFonts w:ascii="Baskerville Old Face" w:eastAsia="Dotum" w:hAnsi="Baskerville Old Face"/>
          <w:sz w:val="36"/>
          <w:szCs w:val="36"/>
        </w:rPr>
      </w:pPr>
    </w:p>
    <w:p w:rsidR="009F5F25" w:rsidRDefault="009F5F25">
      <w:pPr>
        <w:rPr>
          <w:rFonts w:ascii="Broadway" w:eastAsia="Dotum" w:hAnsi="Broadway"/>
          <w:sz w:val="56"/>
          <w:szCs w:val="56"/>
        </w:rPr>
      </w:pPr>
      <w:r w:rsidRPr="009F5F25">
        <w:rPr>
          <w:rFonts w:ascii="Broadway" w:eastAsia="Dotum" w:hAnsi="Broadway"/>
          <w:sz w:val="56"/>
          <w:szCs w:val="56"/>
        </w:rPr>
        <w:lastRenderedPageBreak/>
        <w:t>7. Taalgebruik en perspectief</w:t>
      </w:r>
    </w:p>
    <w:p w:rsidR="009F5F25" w:rsidRDefault="009F5F25">
      <w:pPr>
        <w:rPr>
          <w:rFonts w:ascii="Broadway" w:eastAsia="Dotum" w:hAnsi="Broadway"/>
          <w:sz w:val="56"/>
          <w:szCs w:val="56"/>
        </w:rPr>
      </w:pPr>
    </w:p>
    <w:p w:rsidR="009F5F25" w:rsidRDefault="009F5F25">
      <w:pPr>
        <w:rPr>
          <w:rFonts w:ascii="Baskerville Old Face" w:eastAsia="Dotum" w:hAnsi="Baskerville Old Face"/>
          <w:sz w:val="36"/>
          <w:szCs w:val="36"/>
        </w:rPr>
      </w:pPr>
      <w:r>
        <w:rPr>
          <w:rFonts w:ascii="Baskerville Old Face" w:eastAsia="Dotum" w:hAnsi="Baskerville Old Face"/>
          <w:sz w:val="36"/>
          <w:szCs w:val="36"/>
        </w:rPr>
        <w:t>Het taalgebruik dat wordt gebruikt, is makkelijk te volgen.</w:t>
      </w:r>
    </w:p>
    <w:p w:rsidR="009F5F25" w:rsidRDefault="009F5F25">
      <w:pPr>
        <w:rPr>
          <w:rFonts w:ascii="Baskerville Old Face" w:eastAsia="Dotum" w:hAnsi="Baskerville Old Face"/>
          <w:sz w:val="36"/>
          <w:szCs w:val="36"/>
        </w:rPr>
      </w:pPr>
      <w:r>
        <w:rPr>
          <w:rFonts w:ascii="Baskerville Old Face" w:eastAsia="Dotum" w:hAnsi="Baskerville Old Face"/>
          <w:sz w:val="36"/>
          <w:szCs w:val="36"/>
        </w:rPr>
        <w:t>Het word verteld alsof je er naar kijkt, en iemand verteld je wat  er gebeurt</w:t>
      </w:r>
      <w:r w:rsidR="00D2179C">
        <w:rPr>
          <w:rFonts w:ascii="Baskerville Old Face" w:eastAsia="Dotum" w:hAnsi="Baskerville Old Face"/>
          <w:sz w:val="36"/>
          <w:szCs w:val="36"/>
        </w:rPr>
        <w:t>.</w:t>
      </w:r>
    </w:p>
    <w:p w:rsidR="00D2179C" w:rsidRDefault="00D2179C">
      <w:pPr>
        <w:rPr>
          <w:rFonts w:ascii="Baskerville Old Face" w:eastAsia="Dotum" w:hAnsi="Baskerville Old Face"/>
          <w:sz w:val="36"/>
          <w:szCs w:val="36"/>
        </w:rPr>
      </w:pPr>
      <w:r>
        <w:rPr>
          <w:rFonts w:ascii="Baskerville Old Face" w:eastAsia="Dotum" w:hAnsi="Baskerville Old Face"/>
          <w:sz w:val="36"/>
          <w:szCs w:val="36"/>
        </w:rPr>
        <w:t xml:space="preserve">De schrijfster gebruikt afwisselende perspectieven. </w:t>
      </w:r>
    </w:p>
    <w:p w:rsidR="00D2179C" w:rsidRDefault="00D2179C">
      <w:pPr>
        <w:rPr>
          <w:rFonts w:ascii="Baskerville Old Face" w:eastAsia="Dotum" w:hAnsi="Baskerville Old Face"/>
          <w:sz w:val="36"/>
          <w:szCs w:val="36"/>
        </w:rPr>
      </w:pPr>
    </w:p>
    <w:p w:rsidR="00D2179C" w:rsidRDefault="00D2179C">
      <w:pPr>
        <w:rPr>
          <w:rFonts w:ascii="Broadway" w:eastAsia="Dotum" w:hAnsi="Broadway"/>
          <w:sz w:val="72"/>
          <w:szCs w:val="72"/>
        </w:rPr>
      </w:pPr>
      <w:r>
        <w:rPr>
          <w:rFonts w:ascii="Broadway" w:eastAsia="Dotum" w:hAnsi="Broadway"/>
          <w:sz w:val="72"/>
          <w:szCs w:val="72"/>
        </w:rPr>
        <w:t>8. Titel</w:t>
      </w:r>
    </w:p>
    <w:p w:rsidR="00D2179C" w:rsidRDefault="00D2179C">
      <w:pPr>
        <w:rPr>
          <w:rFonts w:ascii="Broadway" w:eastAsia="Dotum" w:hAnsi="Broadway"/>
          <w:sz w:val="72"/>
          <w:szCs w:val="72"/>
        </w:rPr>
      </w:pPr>
    </w:p>
    <w:p w:rsidR="00D2179C" w:rsidRDefault="00D2179C">
      <w:pPr>
        <w:rPr>
          <w:rFonts w:ascii="Baskerville Old Face" w:hAnsi="Baskerville Old Face"/>
          <w:sz w:val="36"/>
          <w:szCs w:val="36"/>
        </w:rPr>
      </w:pPr>
      <w:r>
        <w:rPr>
          <w:rFonts w:ascii="Baskerville Old Face" w:eastAsia="Dotum" w:hAnsi="Baskerville Old Face"/>
          <w:sz w:val="36"/>
          <w:szCs w:val="36"/>
        </w:rPr>
        <w:t xml:space="preserve">De titel “Loverboys’’ </w:t>
      </w:r>
      <w:r w:rsidR="00B143EE">
        <w:rPr>
          <w:rFonts w:ascii="Baskerville Old Face" w:eastAsia="Dotum" w:hAnsi="Baskerville Old Face"/>
          <w:sz w:val="36"/>
          <w:szCs w:val="36"/>
        </w:rPr>
        <w:t>betekent</w:t>
      </w:r>
      <w:r>
        <w:rPr>
          <w:rFonts w:ascii="Baskerville Old Face" w:eastAsia="Dotum" w:hAnsi="Baskerville Old Face"/>
          <w:sz w:val="36"/>
          <w:szCs w:val="36"/>
        </w:rPr>
        <w:t xml:space="preserve"> : </w:t>
      </w:r>
      <w:r w:rsidRPr="00D2179C">
        <w:rPr>
          <w:rFonts w:ascii="Baskerville Old Face" w:hAnsi="Baskerville Old Face"/>
          <w:sz w:val="36"/>
          <w:szCs w:val="36"/>
        </w:rPr>
        <w:t>een</w:t>
      </w:r>
      <w:r>
        <w:rPr>
          <w:rFonts w:ascii="Baskerville Old Face" w:hAnsi="Baskerville Old Face"/>
          <w:sz w:val="36"/>
          <w:szCs w:val="36"/>
        </w:rPr>
        <w:t xml:space="preserve"> pooier </w:t>
      </w:r>
      <w:r w:rsidRPr="00D2179C">
        <w:rPr>
          <w:rFonts w:ascii="Baskerville Old Face" w:hAnsi="Baskerville Old Face"/>
          <w:sz w:val="36"/>
          <w:szCs w:val="36"/>
        </w:rPr>
        <w:t xml:space="preserve"> die meisjes via verleidingstactieken inpalmt om hen op den duur in de </w:t>
      </w:r>
      <w:r w:rsidR="00B143EE">
        <w:rPr>
          <w:rFonts w:ascii="Baskerville Old Face" w:hAnsi="Baskerville Old Face"/>
          <w:sz w:val="36"/>
          <w:szCs w:val="36"/>
        </w:rPr>
        <w:t>prostitutie</w:t>
      </w:r>
      <w:r w:rsidRPr="00D2179C">
        <w:rPr>
          <w:rFonts w:ascii="Baskerville Old Face" w:hAnsi="Baskerville Old Face"/>
          <w:sz w:val="36"/>
          <w:szCs w:val="36"/>
        </w:rPr>
        <w:t xml:space="preserve"> of in (andere) illegale activiteiten uit te buiten.</w:t>
      </w:r>
    </w:p>
    <w:p w:rsidR="00B143EE" w:rsidRDefault="00B143EE">
      <w:pPr>
        <w:rPr>
          <w:rFonts w:ascii="Broadway" w:eastAsia="Dotum" w:hAnsi="Broadway"/>
          <w:sz w:val="72"/>
          <w:szCs w:val="72"/>
        </w:rPr>
      </w:pPr>
      <w:r>
        <w:rPr>
          <w:rFonts w:ascii="Broadway" w:eastAsia="Dotum" w:hAnsi="Broadway"/>
          <w:sz w:val="72"/>
          <w:szCs w:val="72"/>
        </w:rPr>
        <w:t>9. Eigen beoordeling</w:t>
      </w:r>
    </w:p>
    <w:p w:rsidR="00B143EE" w:rsidRDefault="00B143EE">
      <w:pPr>
        <w:rPr>
          <w:rFonts w:ascii="Broadway" w:eastAsia="Dotum" w:hAnsi="Broadway"/>
          <w:sz w:val="72"/>
          <w:szCs w:val="72"/>
        </w:rPr>
      </w:pPr>
    </w:p>
    <w:p w:rsidR="00B143EE" w:rsidRDefault="00A56BFC">
      <w:pPr>
        <w:rPr>
          <w:rFonts w:ascii="Baskerville Old Face" w:eastAsia="Dotum" w:hAnsi="Baskerville Old Face"/>
          <w:sz w:val="36"/>
          <w:szCs w:val="36"/>
        </w:rPr>
      </w:pPr>
      <w:r>
        <w:rPr>
          <w:rFonts w:ascii="Baskerville Old Face" w:eastAsia="Dotum" w:hAnsi="Baskerville Old Face"/>
          <w:sz w:val="36"/>
          <w:szCs w:val="36"/>
        </w:rPr>
        <w:t>Ik vind dit boek echt de moeite waard</w:t>
      </w:r>
      <w:r w:rsidR="00477E04">
        <w:rPr>
          <w:rFonts w:ascii="Baskerville Old Face" w:eastAsia="Dotum" w:hAnsi="Baskerville Old Face"/>
          <w:sz w:val="36"/>
          <w:szCs w:val="36"/>
        </w:rPr>
        <w:t xml:space="preserve"> om te lezen. Het is waar gebeurd wat het nog spannender maakt. Het zou mooi zijn als alle meisjes van mijn leeftijd dit boek gaan lezen. Lezen is weten en weten is herkennen. Herkennen is voorkomen…</w:t>
      </w:r>
    </w:p>
    <w:p w:rsidR="00477E04" w:rsidRDefault="00477E04">
      <w:pPr>
        <w:rPr>
          <w:rFonts w:ascii="Baskerville Old Face" w:eastAsia="Dotum" w:hAnsi="Baskerville Old Face"/>
          <w:sz w:val="36"/>
          <w:szCs w:val="36"/>
        </w:rPr>
      </w:pPr>
    </w:p>
    <w:p w:rsidR="00477E04" w:rsidRDefault="00477E04">
      <w:pPr>
        <w:rPr>
          <w:rFonts w:ascii="Broadway" w:eastAsia="Dotum" w:hAnsi="Broadway"/>
          <w:sz w:val="72"/>
          <w:szCs w:val="72"/>
        </w:rPr>
      </w:pPr>
      <w:r>
        <w:rPr>
          <w:rFonts w:ascii="Broadway" w:eastAsia="Dotum" w:hAnsi="Broadway"/>
          <w:sz w:val="72"/>
          <w:szCs w:val="72"/>
        </w:rPr>
        <w:lastRenderedPageBreak/>
        <w:t>10. Schrijfster</w:t>
      </w:r>
    </w:p>
    <w:p w:rsidR="00DE5F0D" w:rsidRDefault="00DE5F0D">
      <w:pPr>
        <w:rPr>
          <w:rFonts w:ascii="Broadway" w:eastAsia="Dotum" w:hAnsi="Broadway"/>
          <w:sz w:val="72"/>
          <w:szCs w:val="72"/>
        </w:rPr>
      </w:pPr>
    </w:p>
    <w:p w:rsidR="00DE5F0D" w:rsidRDefault="00DE5F0D">
      <w:pPr>
        <w:rPr>
          <w:rFonts w:ascii="Baskerville Old Face" w:eastAsia="Dotum" w:hAnsi="Baskerville Old Face"/>
          <w:sz w:val="36"/>
          <w:szCs w:val="36"/>
        </w:rPr>
      </w:pPr>
      <w:r>
        <w:rPr>
          <w:rFonts w:ascii="Baskerville Old Face" w:eastAsia="Dotum" w:hAnsi="Baskerville Old Face"/>
          <w:sz w:val="36"/>
          <w:szCs w:val="36"/>
        </w:rPr>
        <w:t>De schrijfster heet:  Helen Vreeswijk.</w:t>
      </w:r>
    </w:p>
    <w:p w:rsidR="00DE5F0D" w:rsidRPr="00DE5F0D" w:rsidRDefault="00DE5F0D" w:rsidP="00DE5F0D">
      <w:pPr>
        <w:pStyle w:val="Normaalweb"/>
        <w:rPr>
          <w:rFonts w:ascii="Baskerville Old Face" w:hAnsi="Baskerville Old Face"/>
          <w:sz w:val="36"/>
          <w:szCs w:val="36"/>
        </w:rPr>
      </w:pPr>
      <w:r w:rsidRPr="00DE5F0D">
        <w:rPr>
          <w:rFonts w:ascii="Baskerville Old Face" w:hAnsi="Baskerville Old Face"/>
          <w:sz w:val="36"/>
          <w:szCs w:val="36"/>
        </w:rPr>
        <w:t>Vroeger had Vreeswijk het door haar dyslexie</w:t>
      </w:r>
      <w:r>
        <w:rPr>
          <w:rFonts w:ascii="Baskerville Old Face" w:hAnsi="Baskerville Old Face"/>
          <w:sz w:val="36"/>
          <w:szCs w:val="36"/>
        </w:rPr>
        <w:t xml:space="preserve"> moeilijk op </w:t>
      </w:r>
      <w:r w:rsidRPr="00DE5F0D">
        <w:rPr>
          <w:rFonts w:ascii="Baskerville Old Face" w:hAnsi="Baskerville Old Face"/>
          <w:sz w:val="36"/>
          <w:szCs w:val="36"/>
        </w:rPr>
        <w:t>school. Zo begon zij met het schrijven van haar eigen verhalen. Ze besloot dat ze later schrijfster of politieagente wilde worden.</w:t>
      </w:r>
    </w:p>
    <w:p w:rsidR="00DE5F0D" w:rsidRPr="00DE5F0D" w:rsidRDefault="00DE5F0D" w:rsidP="00DE5F0D">
      <w:pPr>
        <w:pStyle w:val="Normaalweb"/>
        <w:rPr>
          <w:rFonts w:ascii="Baskerville Old Face" w:hAnsi="Baskerville Old Face"/>
          <w:sz w:val="36"/>
          <w:szCs w:val="36"/>
        </w:rPr>
      </w:pPr>
      <w:r w:rsidRPr="00DE5F0D">
        <w:rPr>
          <w:rFonts w:ascii="Baskerville Old Face" w:hAnsi="Baskerville Old Face"/>
          <w:sz w:val="36"/>
          <w:szCs w:val="36"/>
        </w:rPr>
        <w:t xml:space="preserve">Ze ging werken bij de politie. Ze kwam regelmatig in contact met daders en slachtoffers van gedwongen prostitutie. </w:t>
      </w:r>
      <w:r>
        <w:rPr>
          <w:rFonts w:ascii="Baskerville Old Face" w:hAnsi="Baskerville Old Face"/>
          <w:sz w:val="36"/>
          <w:szCs w:val="36"/>
        </w:rPr>
        <w:t xml:space="preserve">            </w:t>
      </w:r>
      <w:r w:rsidRPr="00DE5F0D">
        <w:rPr>
          <w:rFonts w:ascii="Baskerville Old Face" w:hAnsi="Baskerville Old Face"/>
          <w:sz w:val="36"/>
          <w:szCs w:val="36"/>
        </w:rPr>
        <w:t>Per 1 januari 2010 is ze gestopt met politiewerk.</w:t>
      </w:r>
    </w:p>
    <w:p w:rsidR="00DE5F0D" w:rsidRPr="00DE5F0D" w:rsidRDefault="00DE5F0D" w:rsidP="00DE5F0D">
      <w:pPr>
        <w:pStyle w:val="Normaalweb"/>
        <w:rPr>
          <w:rFonts w:ascii="Baskerville Old Face" w:hAnsi="Baskerville Old Face"/>
          <w:sz w:val="36"/>
          <w:szCs w:val="36"/>
        </w:rPr>
      </w:pPr>
      <w:r w:rsidRPr="00DE5F0D">
        <w:rPr>
          <w:rFonts w:ascii="Baskerville Old Face" w:hAnsi="Baskerville Old Face"/>
          <w:sz w:val="36"/>
          <w:szCs w:val="36"/>
        </w:rPr>
        <w:t>Haar ervaringen bij de recherche heeft de auteur gebruikt voor verhalen waarin misdaden tegen en door jonge volwassenen een grote rol spelen. De boeken zijn voor jongeren geschreven en gebaseerd op criminele gedragingen zoals ontvoeringen, jeugdbendes, sektes, loverboys, stalkers, drugs en de gevaren van chatten.</w:t>
      </w:r>
    </w:p>
    <w:p w:rsidR="00DE5F0D" w:rsidRPr="00DE5F0D" w:rsidRDefault="00DE5F0D" w:rsidP="00DE5F0D">
      <w:pPr>
        <w:pStyle w:val="Normaalweb"/>
        <w:rPr>
          <w:rFonts w:ascii="Baskerville Old Face" w:hAnsi="Baskerville Old Face"/>
          <w:sz w:val="36"/>
          <w:szCs w:val="36"/>
        </w:rPr>
      </w:pPr>
      <w:r w:rsidRPr="00DE5F0D">
        <w:rPr>
          <w:rFonts w:ascii="Baskerville Old Face" w:hAnsi="Baskerville Old Face"/>
          <w:sz w:val="36"/>
          <w:szCs w:val="36"/>
        </w:rPr>
        <w:t>Vreeswijk is getrouwd, heeft twee dochters en woont in een klein dorpje in Gelderland. Zij geeft lezingen op scholen over werken bij de politie en de onderwerpen van haar boeken.</w:t>
      </w:r>
    </w:p>
    <w:p w:rsidR="00DE5F0D" w:rsidRPr="00DE5F0D" w:rsidRDefault="00DE5F0D">
      <w:pPr>
        <w:rPr>
          <w:rFonts w:ascii="Baskerville Old Face" w:eastAsia="Dotum" w:hAnsi="Baskerville Old Face"/>
          <w:sz w:val="36"/>
          <w:szCs w:val="36"/>
        </w:rPr>
      </w:pPr>
    </w:p>
    <w:p w:rsidR="003F73F9" w:rsidRDefault="003F73F9">
      <w:pPr>
        <w:rPr>
          <w:rFonts w:ascii="Baskerville Old Face" w:eastAsia="Dotum" w:hAnsi="Baskerville Old Face"/>
          <w:sz w:val="36"/>
          <w:szCs w:val="36"/>
        </w:rPr>
      </w:pPr>
    </w:p>
    <w:p w:rsidR="003F73F9" w:rsidRDefault="003F73F9">
      <w:pPr>
        <w:rPr>
          <w:rFonts w:ascii="Baskerville Old Face" w:eastAsia="Dotum" w:hAnsi="Baskerville Old Face"/>
          <w:sz w:val="36"/>
          <w:szCs w:val="36"/>
        </w:rPr>
      </w:pPr>
    </w:p>
    <w:p w:rsidR="003F73F9" w:rsidRDefault="003F73F9">
      <w:pPr>
        <w:rPr>
          <w:rFonts w:ascii="Baskerville Old Face" w:eastAsia="Dotum" w:hAnsi="Baskerville Old Face"/>
          <w:sz w:val="36"/>
          <w:szCs w:val="36"/>
        </w:rPr>
      </w:pPr>
    </w:p>
    <w:p w:rsidR="003F73F9" w:rsidRDefault="003F73F9">
      <w:pPr>
        <w:rPr>
          <w:rFonts w:ascii="Baskerville Old Face" w:eastAsia="Dotum" w:hAnsi="Baskerville Old Face"/>
          <w:sz w:val="36"/>
          <w:szCs w:val="36"/>
        </w:rPr>
      </w:pPr>
    </w:p>
    <w:p w:rsidR="003F73F9" w:rsidRDefault="003F73F9">
      <w:pPr>
        <w:rPr>
          <w:rFonts w:ascii="Baskerville Old Face" w:eastAsia="Dotum" w:hAnsi="Baskerville Old Face"/>
          <w:sz w:val="36"/>
          <w:szCs w:val="36"/>
        </w:rPr>
      </w:pPr>
    </w:p>
    <w:p w:rsidR="003F73F9" w:rsidRDefault="003F73F9">
      <w:pPr>
        <w:rPr>
          <w:rFonts w:ascii="Baskerville Old Face" w:eastAsia="Dotum" w:hAnsi="Baskerville Old Face"/>
          <w:sz w:val="36"/>
          <w:szCs w:val="36"/>
        </w:rPr>
      </w:pPr>
    </w:p>
    <w:p w:rsidR="003F73F9" w:rsidRDefault="003F73F9">
      <w:pPr>
        <w:rPr>
          <w:rFonts w:ascii="Baskerville Old Face" w:eastAsia="Dotum" w:hAnsi="Baskerville Old Face"/>
          <w:sz w:val="36"/>
          <w:szCs w:val="36"/>
        </w:rPr>
      </w:pPr>
    </w:p>
    <w:p w:rsidR="003F73F9" w:rsidRPr="00D42238" w:rsidRDefault="003F73F9">
      <w:pPr>
        <w:rPr>
          <w:rFonts w:ascii="Baskerville Old Face" w:eastAsia="Dotum" w:hAnsi="Baskerville Old Face"/>
          <w:sz w:val="36"/>
          <w:szCs w:val="36"/>
        </w:rPr>
      </w:pPr>
    </w:p>
    <w:p w:rsidR="003D712F" w:rsidRPr="00A019D6" w:rsidRDefault="003D712F">
      <w:pPr>
        <w:rPr>
          <w:rFonts w:ascii="Baskerville Old Face" w:eastAsia="Dotum" w:hAnsi="Baskerville Old Face"/>
          <w:sz w:val="36"/>
          <w:szCs w:val="36"/>
        </w:rPr>
      </w:pPr>
    </w:p>
    <w:sectPr w:rsidR="003D712F" w:rsidRPr="00A019D6" w:rsidSect="00CE2CCC">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roadway">
    <w:panose1 w:val="04040905080B020205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drawingGridHorizontalSpacing w:val="110"/>
  <w:displayHorizontalDrawingGridEvery w:val="2"/>
  <w:characterSpacingControl w:val="doNotCompress"/>
  <w:compat/>
  <w:rsids>
    <w:rsidRoot w:val="00CE2CCC"/>
    <w:rsid w:val="00081CF5"/>
    <w:rsid w:val="002515DB"/>
    <w:rsid w:val="002B3CC4"/>
    <w:rsid w:val="002D4A94"/>
    <w:rsid w:val="003116D2"/>
    <w:rsid w:val="003D712F"/>
    <w:rsid w:val="003F73F9"/>
    <w:rsid w:val="00477E04"/>
    <w:rsid w:val="00532D45"/>
    <w:rsid w:val="00557A18"/>
    <w:rsid w:val="007B115C"/>
    <w:rsid w:val="009E7546"/>
    <w:rsid w:val="009F5F25"/>
    <w:rsid w:val="00A019D6"/>
    <w:rsid w:val="00A31F6B"/>
    <w:rsid w:val="00A56BFC"/>
    <w:rsid w:val="00B132C2"/>
    <w:rsid w:val="00B143EE"/>
    <w:rsid w:val="00BC0B33"/>
    <w:rsid w:val="00CA54D6"/>
    <w:rsid w:val="00CE2CCC"/>
    <w:rsid w:val="00D2179C"/>
    <w:rsid w:val="00D42238"/>
    <w:rsid w:val="00D6614F"/>
    <w:rsid w:val="00DE5F0D"/>
    <w:rsid w:val="00DF4015"/>
    <w:rsid w:val="00E07794"/>
    <w:rsid w:val="00EE6B7D"/>
    <w:rsid w:val="00FE04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1F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2C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2CCC"/>
    <w:rPr>
      <w:rFonts w:ascii="Tahoma" w:hAnsi="Tahoma" w:cs="Tahoma"/>
      <w:sz w:val="16"/>
      <w:szCs w:val="16"/>
    </w:rPr>
  </w:style>
  <w:style w:type="paragraph" w:styleId="Geenafstand">
    <w:name w:val="No Spacing"/>
    <w:link w:val="GeenafstandChar"/>
    <w:uiPriority w:val="1"/>
    <w:qFormat/>
    <w:rsid w:val="00CE2CCC"/>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CE2CCC"/>
    <w:rPr>
      <w:rFonts w:eastAsiaTheme="minorEastAsia"/>
    </w:rPr>
  </w:style>
  <w:style w:type="character" w:styleId="Hyperlink">
    <w:name w:val="Hyperlink"/>
    <w:basedOn w:val="Standaardalinea-lettertype"/>
    <w:uiPriority w:val="99"/>
    <w:semiHidden/>
    <w:unhideWhenUsed/>
    <w:rsid w:val="00D2179C"/>
    <w:rPr>
      <w:color w:val="0000FF"/>
      <w:u w:val="single"/>
    </w:rPr>
  </w:style>
  <w:style w:type="paragraph" w:styleId="Normaalweb">
    <w:name w:val="Normal (Web)"/>
    <w:basedOn w:val="Standaard"/>
    <w:uiPriority w:val="99"/>
    <w:semiHidden/>
    <w:unhideWhenUsed/>
    <w:rsid w:val="00DE5F0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395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DD6EE9302C4A56BA104046EB176172"/>
        <w:category>
          <w:name w:val="Algemeen"/>
          <w:gallery w:val="placeholder"/>
        </w:category>
        <w:types>
          <w:type w:val="bbPlcHdr"/>
        </w:types>
        <w:behaviors>
          <w:behavior w:val="content"/>
        </w:behaviors>
        <w:guid w:val="{D6424D5A-7212-4B18-B47D-3953DD6A76E4}"/>
      </w:docPartPr>
      <w:docPartBody>
        <w:p w:rsidR="0027254E" w:rsidRDefault="00A04FF2" w:rsidP="00A04FF2">
          <w:pPr>
            <w:pStyle w:val="52DD6EE9302C4A56BA104046EB176172"/>
          </w:pPr>
          <w:r>
            <w:rPr>
              <w:b/>
              <w:bCs/>
              <w:color w:val="7BA0CD" w:themeColor="accent1" w:themeTint="BF"/>
              <w:spacing w:val="60"/>
              <w:sz w:val="20"/>
              <w:szCs w:val="20"/>
            </w:rPr>
            <w:t>[Geef de naam van het bedrijf op]</w:t>
          </w:r>
        </w:p>
      </w:docPartBody>
    </w:docPart>
    <w:docPart>
      <w:docPartPr>
        <w:name w:val="9B549854B3184CAD96FCB39771483DE1"/>
        <w:category>
          <w:name w:val="Algemeen"/>
          <w:gallery w:val="placeholder"/>
        </w:category>
        <w:types>
          <w:type w:val="bbPlcHdr"/>
        </w:types>
        <w:behaviors>
          <w:behavior w:val="content"/>
        </w:behaviors>
        <w:guid w:val="{4FCC6329-69B6-4CD1-B021-DF5A7500F319}"/>
      </w:docPartPr>
      <w:docPartBody>
        <w:p w:rsidR="0027254E" w:rsidRDefault="00A04FF2" w:rsidP="00A04FF2">
          <w:pPr>
            <w:pStyle w:val="9B549854B3184CAD96FCB39771483DE1"/>
          </w:pPr>
          <w:r>
            <w:rPr>
              <w:b/>
              <w:bCs/>
              <w:color w:val="7BA0CD" w:themeColor="accent1" w:themeTint="BF"/>
              <w:spacing w:val="60"/>
              <w:sz w:val="20"/>
              <w:szCs w:val="20"/>
            </w:rPr>
            <w:t>[Geef het adres van het bedrijf op]</w:t>
          </w:r>
        </w:p>
      </w:docPartBody>
    </w:docPart>
    <w:docPart>
      <w:docPartPr>
        <w:name w:val="6EC93F0C9915457D854156B9C817229B"/>
        <w:category>
          <w:name w:val="Algemeen"/>
          <w:gallery w:val="placeholder"/>
        </w:category>
        <w:types>
          <w:type w:val="bbPlcHdr"/>
        </w:types>
        <w:behaviors>
          <w:behavior w:val="content"/>
        </w:behaviors>
        <w:guid w:val="{24692416-0A2A-472F-B091-4C4F6D9A60BC}"/>
      </w:docPartPr>
      <w:docPartBody>
        <w:p w:rsidR="0027254E" w:rsidRDefault="00A04FF2" w:rsidP="00A04FF2">
          <w:pPr>
            <w:pStyle w:val="6EC93F0C9915457D854156B9C817229B"/>
          </w:pPr>
          <w:r>
            <w:rPr>
              <w:b/>
              <w:bCs/>
              <w:color w:val="7BA0CD" w:themeColor="accent1" w:themeTint="BF"/>
              <w:spacing w:val="60"/>
              <w:sz w:val="20"/>
              <w:szCs w:val="20"/>
            </w:rPr>
            <w:t>[Geef het telefoonnummer op]</w:t>
          </w:r>
        </w:p>
      </w:docPartBody>
    </w:docPart>
    <w:docPart>
      <w:docPartPr>
        <w:name w:val="CFA2365AF6354BBEBB754A8A7BBDEE75"/>
        <w:category>
          <w:name w:val="Algemeen"/>
          <w:gallery w:val="placeholder"/>
        </w:category>
        <w:types>
          <w:type w:val="bbPlcHdr"/>
        </w:types>
        <w:behaviors>
          <w:behavior w:val="content"/>
        </w:behaviors>
        <w:guid w:val="{3489BE2B-E4D2-4EEE-9347-A0FA2B917130}"/>
      </w:docPartPr>
      <w:docPartBody>
        <w:p w:rsidR="0027254E" w:rsidRDefault="00A04FF2" w:rsidP="00A04FF2">
          <w:pPr>
            <w:pStyle w:val="CFA2365AF6354BBEBB754A8A7BBDEE75"/>
          </w:pPr>
          <w:r>
            <w:rPr>
              <w:b/>
              <w:bCs/>
              <w:color w:val="7BA0CD" w:themeColor="accent1" w:themeTint="BF"/>
              <w:spacing w:val="60"/>
              <w:sz w:val="20"/>
              <w:szCs w:val="20"/>
            </w:rPr>
            <w:t>[Geef het faxnummer op]</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roadway">
    <w:panose1 w:val="04040905080B020205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04FF2"/>
    <w:rsid w:val="000D3583"/>
    <w:rsid w:val="0027254E"/>
    <w:rsid w:val="00A04FF2"/>
    <w:rsid w:val="00A66D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25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295A657A4D6479BA94569691A40F98E">
    <w:name w:val="7295A657A4D6479BA94569691A40F98E"/>
    <w:rsid w:val="00A04FF2"/>
  </w:style>
  <w:style w:type="paragraph" w:customStyle="1" w:styleId="52DD6EE9302C4A56BA104046EB176172">
    <w:name w:val="52DD6EE9302C4A56BA104046EB176172"/>
    <w:rsid w:val="00A04FF2"/>
  </w:style>
  <w:style w:type="paragraph" w:customStyle="1" w:styleId="9B549854B3184CAD96FCB39771483DE1">
    <w:name w:val="9B549854B3184CAD96FCB39771483DE1"/>
    <w:rsid w:val="00A04FF2"/>
  </w:style>
  <w:style w:type="paragraph" w:customStyle="1" w:styleId="6EC93F0C9915457D854156B9C817229B">
    <w:name w:val="6EC93F0C9915457D854156B9C817229B"/>
    <w:rsid w:val="00A04FF2"/>
  </w:style>
  <w:style w:type="paragraph" w:customStyle="1" w:styleId="CFA2365AF6354BBEBB754A8A7BBDEE75">
    <w:name w:val="CFA2365AF6354BBEBB754A8A7BBDEE75"/>
    <w:rsid w:val="00A04FF2"/>
  </w:style>
  <w:style w:type="paragraph" w:customStyle="1" w:styleId="E4B18B30945F4128B131FE6C3EACDB19">
    <w:name w:val="E4B18B30945F4128B131FE6C3EACDB19"/>
    <w:rsid w:val="00A04FF2"/>
  </w:style>
  <w:style w:type="paragraph" w:customStyle="1" w:styleId="2D1DE52CE92446B5A758ABD2F72660DC">
    <w:name w:val="2D1DE52CE92446B5A758ABD2F72660DC"/>
    <w:rsid w:val="00A04FF2"/>
  </w:style>
  <w:style w:type="paragraph" w:customStyle="1" w:styleId="AD794F5076D34AE4BCDA69A68AB655AD">
    <w:name w:val="AD794F5076D34AE4BCDA69A68AB655AD"/>
    <w:rsid w:val="00A04FF2"/>
  </w:style>
  <w:style w:type="paragraph" w:customStyle="1" w:styleId="5DF8CB9ED01340EDB7115B5B11D8454D">
    <w:name w:val="5DF8CB9ED01340EDB7115B5B11D8454D"/>
    <w:rsid w:val="00A04F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Gemaakt door: Nathalie Jones</PublishDate>
  <Abstract>1. Gebeurtenissen</Abstract>
  <CompanyAddress>Auteur: Helen Vreeswijk</CompanyAddress>
  <CompanyPhone>Genre: Reality Roman</CompanyPhone>
  <CompanyFax>Release datum: 20-01-2015</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812</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Boekverslag</vt:lpstr>
    </vt:vector>
  </TitlesOfParts>
  <Company>Titel   boek: Loverboys</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Boekverslag</dc:title>
  <dc:creator>admin</dc:creator>
  <cp:lastModifiedBy>admin</cp:lastModifiedBy>
  <cp:revision>5</cp:revision>
  <dcterms:created xsi:type="dcterms:W3CDTF">2015-01-20T20:13:00Z</dcterms:created>
  <dcterms:modified xsi:type="dcterms:W3CDTF">2015-01-24T15:37:00Z</dcterms:modified>
</cp:coreProperties>
</file>