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22" w:rsidRPr="005E3022" w:rsidRDefault="005E3022">
      <w:pPr>
        <w:rPr>
          <w:b/>
          <w:u w:val="single"/>
        </w:rPr>
      </w:pPr>
      <w:r w:rsidRPr="005E3022">
        <w:rPr>
          <w:b/>
          <w:u w:val="single"/>
        </w:rPr>
        <w:t xml:space="preserve">Hoofdstuk 4 </w:t>
      </w:r>
      <w:r w:rsidR="00644BD4">
        <w:rPr>
          <w:b/>
          <w:u w:val="single"/>
        </w:rPr>
        <w:t xml:space="preserve">   </w:t>
      </w:r>
      <w:r w:rsidRPr="005E3022">
        <w:rPr>
          <w:b/>
          <w:u w:val="single"/>
        </w:rPr>
        <w:t>Economie</w:t>
      </w:r>
    </w:p>
    <w:p w:rsidR="00D85745" w:rsidRDefault="005E3022">
      <w:r>
        <w:t xml:space="preserve">De centrale overheid is de landelijke overheid en wordt ook wel het Rijk of de rijksoverheid genoemd. De gemeenten en provincies zijn de lagere overheden. </w:t>
      </w:r>
    </w:p>
    <w:p w:rsidR="005E3022" w:rsidRDefault="005E3022">
      <w:r>
        <w:t>Overheid + sociale zekerheidsinstellingen vormen samen de collectieve sector. -&gt; streven niet naar winst.</w:t>
      </w:r>
    </w:p>
    <w:p w:rsidR="005E3022" w:rsidRDefault="005E3022">
      <w:r>
        <w:t xml:space="preserve">De particuliere sector (marktsector) speelt het streven naar winst juist wel een belangrijke rol. Wordt gevormd door bedrijven en burgers. Vraag en aanbod bepalen de prijs van goederen en diensten. </w:t>
      </w:r>
    </w:p>
    <w:p w:rsidR="00644BD4" w:rsidRDefault="005E3022">
      <w:r>
        <w:t xml:space="preserve">Als gevolg van privatisering is het aantal banen bij de overheid de afgelopen jaren afgenomen. Privatiseren betekent dat bepaalde activiteiten overgaan van de collectieve naar de particuliere sector. </w:t>
      </w:r>
      <w:proofErr w:type="spellStart"/>
      <w:r w:rsidR="00644BD4">
        <w:t>Bijv</w:t>
      </w:r>
      <w:proofErr w:type="spellEnd"/>
      <w:r w:rsidR="00644BD4">
        <w:t>: NS, zwembaden, energiemarkt.</w:t>
      </w:r>
    </w:p>
    <w:p w:rsidR="005E3022" w:rsidRDefault="005E3022" w:rsidP="00644BD4">
      <w:pPr>
        <w:pStyle w:val="Geenafstand"/>
      </w:pPr>
      <w:r>
        <w:t>Belangrijk reden hiervoor is:</w:t>
      </w:r>
    </w:p>
    <w:p w:rsidR="005E3022" w:rsidRDefault="005E3022" w:rsidP="00644BD4">
      <w:pPr>
        <w:pStyle w:val="Geenafstand"/>
      </w:pPr>
      <w:r>
        <w:t xml:space="preserve">- Particuliere bedrijven kunnen vaak goedkoper werken. Ze moeten concurreren met andere bedrijven. Als ze te duur zijn, krijgen ze geen klanten. </w:t>
      </w:r>
    </w:p>
    <w:p w:rsidR="00644BD4" w:rsidRDefault="00644BD4" w:rsidP="00644BD4">
      <w:pPr>
        <w:pStyle w:val="Geenafstand"/>
      </w:pPr>
    </w:p>
    <w:p w:rsidR="00644BD4" w:rsidRDefault="00644BD4" w:rsidP="00644BD4">
      <w:pPr>
        <w:pStyle w:val="Geenafstand"/>
      </w:pPr>
      <w:r>
        <w:t>Mogelijke gevolgen privatisering:</w:t>
      </w:r>
    </w:p>
    <w:p w:rsidR="00644BD4" w:rsidRDefault="00644BD4" w:rsidP="00644BD4">
      <w:pPr>
        <w:pStyle w:val="Geenafstand"/>
      </w:pPr>
      <w:r>
        <w:t>- besparing overheidsgeld</w:t>
      </w:r>
    </w:p>
    <w:p w:rsidR="00644BD4" w:rsidRDefault="00644BD4" w:rsidP="00644BD4">
      <w:pPr>
        <w:pStyle w:val="Geenafstand"/>
      </w:pPr>
      <w:r>
        <w:t>- minder/geen overheidsinvloed op de prijs of kwaliteit.</w:t>
      </w:r>
    </w:p>
    <w:p w:rsidR="00644BD4" w:rsidRDefault="00644BD4" w:rsidP="00644BD4">
      <w:pPr>
        <w:pStyle w:val="Geenafstand"/>
      </w:pPr>
      <w:r>
        <w:t>- marktgerichter/ meer aanbod</w:t>
      </w:r>
    </w:p>
    <w:p w:rsidR="00644BD4" w:rsidRDefault="00644BD4" w:rsidP="00644BD4">
      <w:pPr>
        <w:pStyle w:val="Geenafstand"/>
      </w:pPr>
      <w:r>
        <w:t>- concurrentie -&gt; prijs daalt</w:t>
      </w:r>
    </w:p>
    <w:p w:rsidR="00644BD4" w:rsidRDefault="00644BD4" w:rsidP="00644BD4">
      <w:pPr>
        <w:pStyle w:val="Geenafstand"/>
      </w:pPr>
      <w:r>
        <w:t>- winst maken -&gt; prijs stijgt.</w:t>
      </w:r>
    </w:p>
    <w:p w:rsidR="00644BD4" w:rsidRDefault="00644BD4" w:rsidP="00644BD4">
      <w:pPr>
        <w:pStyle w:val="Geenafstand"/>
      </w:pPr>
    </w:p>
    <w:p w:rsidR="005E3022" w:rsidRDefault="005E3022">
      <w:r>
        <w:t xml:space="preserve">Als een overheidsactiviteit geprivatiseerd is, heeft de overheid geen of minder invloed op de kwaliteit of de prijs ervan. </w:t>
      </w:r>
    </w:p>
    <w:p w:rsidR="005E3022" w:rsidRDefault="005E3022">
      <w:r>
        <w:t>De overheid kan ook activiteiten uitbesteden aan de particuliere sector. Bij het uitbesteden is de overheid nog wel verantwoordelijk</w:t>
      </w:r>
      <w:r w:rsidR="00644BD4">
        <w:t xml:space="preserve"> voor de taak, maar laat ze de uitvoering ervan over aan anderen. Denk bijvoorbeeld aan het ophalen van vuilnis. </w:t>
      </w:r>
    </w:p>
    <w:p w:rsidR="00644BD4" w:rsidRDefault="00644BD4">
      <w:r>
        <w:t xml:space="preserve">Als de overheid een activiteit niet overhevelt naar de particuliere sector, maar financieel op eigen benen zet, spreek je van verzelfstandigen. Hiermee wil de overheid bereiken dat de instelling die de activiteit uitvoert, bedrijfsmatiger gaat werken. </w:t>
      </w:r>
    </w:p>
    <w:p w:rsidR="00AB5092" w:rsidRDefault="00AB5092" w:rsidP="00644BD4">
      <w:pPr>
        <w:pStyle w:val="Geenafstand"/>
        <w:rPr>
          <w:b/>
        </w:rPr>
      </w:pPr>
    </w:p>
    <w:p w:rsidR="00AB5092" w:rsidRDefault="00AB5092" w:rsidP="00644BD4">
      <w:pPr>
        <w:pStyle w:val="Geenafstand"/>
        <w:rPr>
          <w:b/>
        </w:rPr>
      </w:pPr>
    </w:p>
    <w:p w:rsidR="00AB5092" w:rsidRDefault="00AB5092" w:rsidP="00644BD4">
      <w:pPr>
        <w:pStyle w:val="Geenafstand"/>
        <w:rPr>
          <w:b/>
        </w:rPr>
      </w:pPr>
    </w:p>
    <w:p w:rsidR="00AB5092" w:rsidRDefault="00AB5092" w:rsidP="00644BD4">
      <w:pPr>
        <w:pStyle w:val="Geenafstand"/>
        <w:rPr>
          <w:b/>
        </w:rPr>
      </w:pPr>
    </w:p>
    <w:p w:rsidR="00AB5092" w:rsidRDefault="00AB5092" w:rsidP="00644BD4">
      <w:pPr>
        <w:pStyle w:val="Geenafstand"/>
        <w:rPr>
          <w:b/>
        </w:rPr>
      </w:pPr>
    </w:p>
    <w:p w:rsidR="00AB5092" w:rsidRDefault="00AB5092" w:rsidP="00644BD4">
      <w:pPr>
        <w:pStyle w:val="Geenafstand"/>
        <w:rPr>
          <w:b/>
        </w:rPr>
      </w:pPr>
    </w:p>
    <w:p w:rsidR="00AB5092" w:rsidRDefault="00AB5092" w:rsidP="00644BD4">
      <w:pPr>
        <w:pStyle w:val="Geenafstand"/>
        <w:rPr>
          <w:b/>
        </w:rPr>
      </w:pPr>
    </w:p>
    <w:p w:rsidR="00AB5092" w:rsidRDefault="00AB5092" w:rsidP="00644BD4">
      <w:pPr>
        <w:pStyle w:val="Geenafstand"/>
        <w:rPr>
          <w:b/>
        </w:rPr>
      </w:pPr>
    </w:p>
    <w:p w:rsidR="00AB5092" w:rsidRDefault="00AB5092" w:rsidP="00644BD4">
      <w:pPr>
        <w:pStyle w:val="Geenafstand"/>
        <w:rPr>
          <w:b/>
        </w:rPr>
      </w:pPr>
    </w:p>
    <w:p w:rsidR="00AB5092" w:rsidRDefault="00AB5092" w:rsidP="00644BD4">
      <w:pPr>
        <w:pStyle w:val="Geenafstand"/>
        <w:rPr>
          <w:b/>
        </w:rPr>
      </w:pPr>
    </w:p>
    <w:p w:rsidR="00AB5092" w:rsidRDefault="00AB5092" w:rsidP="00644BD4">
      <w:pPr>
        <w:pStyle w:val="Geenafstand"/>
        <w:rPr>
          <w:b/>
        </w:rPr>
      </w:pPr>
    </w:p>
    <w:p w:rsidR="00AB5092" w:rsidRDefault="00AB5092" w:rsidP="00644BD4">
      <w:pPr>
        <w:pStyle w:val="Geenafstand"/>
        <w:rPr>
          <w:b/>
        </w:rPr>
      </w:pPr>
    </w:p>
    <w:p w:rsidR="00AB5092" w:rsidRDefault="00AB5092" w:rsidP="00644BD4">
      <w:pPr>
        <w:pStyle w:val="Geenafstand"/>
        <w:rPr>
          <w:b/>
        </w:rPr>
      </w:pPr>
    </w:p>
    <w:p w:rsidR="00AB5092" w:rsidRDefault="00AB5092" w:rsidP="00644BD4">
      <w:pPr>
        <w:pStyle w:val="Geenafstand"/>
        <w:rPr>
          <w:b/>
        </w:rPr>
      </w:pPr>
    </w:p>
    <w:p w:rsidR="00644BD4" w:rsidRPr="00644BD4" w:rsidRDefault="00644BD4" w:rsidP="00644BD4">
      <w:pPr>
        <w:pStyle w:val="Geenafstand"/>
        <w:rPr>
          <w:b/>
        </w:rPr>
      </w:pPr>
      <w:r w:rsidRPr="00644BD4">
        <w:rPr>
          <w:b/>
        </w:rPr>
        <w:lastRenderedPageBreak/>
        <w:t>De overheid beschermt de burgers</w:t>
      </w:r>
    </w:p>
    <w:p w:rsidR="00644BD4" w:rsidRDefault="00644BD4" w:rsidP="00644BD4">
      <w:pPr>
        <w:pStyle w:val="Geenafstand"/>
      </w:pPr>
      <w:r>
        <w:t>( defensie, politie, rechtspraak, gezondheidszorg ). In Nederland is bescherming tegen water een belangrijke overheidstaak. Aanleg of verhoging van dijken. Overheid</w:t>
      </w:r>
      <w:r w:rsidR="00AB5092">
        <w:t xml:space="preserve"> burgers beschermen die in een zwakke positie verkeren. Zij stelt daarvoor regels en voorschriften op, die worden vastgelegd in wetten. Voorbeelden hiervan zijn het stelsel van sociale zekerheid, de Wet op het Minimumloon, de </w:t>
      </w:r>
      <w:proofErr w:type="spellStart"/>
      <w:r w:rsidR="00AB5092">
        <w:t>Arbowet</w:t>
      </w:r>
      <w:proofErr w:type="spellEnd"/>
      <w:r w:rsidR="00AB5092">
        <w:t xml:space="preserve"> en de warenwet.</w:t>
      </w:r>
    </w:p>
    <w:p w:rsidR="00AB5092" w:rsidRDefault="00AB5092" w:rsidP="00644BD4">
      <w:pPr>
        <w:pStyle w:val="Geenafstand"/>
      </w:pPr>
    </w:p>
    <w:p w:rsidR="00AB5092" w:rsidRDefault="00AB5092" w:rsidP="00644BD4">
      <w:pPr>
        <w:pStyle w:val="Geenafstand"/>
        <w:rPr>
          <w:b/>
        </w:rPr>
      </w:pPr>
      <w:r w:rsidRPr="00AB5092">
        <w:rPr>
          <w:b/>
        </w:rPr>
        <w:t>De overheid levert goederen en diensten</w:t>
      </w:r>
    </w:p>
    <w:p w:rsidR="00AB5092" w:rsidRDefault="00AB5092" w:rsidP="00644BD4">
      <w:pPr>
        <w:pStyle w:val="Geenafstand"/>
      </w:pPr>
      <w:r>
        <w:t xml:space="preserve">De overheid levert collectieve goederen en diensten. ( het leger, de politie, bescherming tegen overstromingen. </w:t>
      </w:r>
    </w:p>
    <w:p w:rsidR="00AB5092" w:rsidRDefault="00AB5092" w:rsidP="00644BD4">
      <w:pPr>
        <w:pStyle w:val="Geenafstand"/>
      </w:pPr>
    </w:p>
    <w:p w:rsidR="00AB5092" w:rsidRDefault="00AB5092" w:rsidP="00644BD4">
      <w:pPr>
        <w:pStyle w:val="Geenafstand"/>
        <w:rPr>
          <w:b/>
        </w:rPr>
      </w:pPr>
      <w:r w:rsidRPr="00AB5092">
        <w:rPr>
          <w:b/>
        </w:rPr>
        <w:t>De overheid beïnvloedt het gedrag van burgers en bedrijven</w:t>
      </w:r>
    </w:p>
    <w:p w:rsidR="00AB5092" w:rsidRDefault="00AB5092" w:rsidP="00644BD4">
      <w:pPr>
        <w:pStyle w:val="Geenafstand"/>
      </w:pPr>
      <w:r>
        <w:t xml:space="preserve">Overheid kan activiteiten bevorderen door subsidie te geven, bijv. sportvereniging. </w:t>
      </w:r>
    </w:p>
    <w:p w:rsidR="00AB5092" w:rsidRDefault="00AB5092" w:rsidP="00644BD4">
      <w:pPr>
        <w:pStyle w:val="Geenafstand"/>
      </w:pPr>
      <w:r>
        <w:t>Subsidie: consumptie stimuleren, is een financiële bijdrage van de overheid zonder directe tegenprestatie. Minder gewenste gedrag probeert de overheid af te remmen door de prijs van bepaalde goederen te verhogen met accijns. Accijns: consumptie afremmen ( extra belasting overheid) is een extra verbruiksbelasting die geheven wordt op alcohol, tabak en brandstoffen.</w:t>
      </w:r>
    </w:p>
    <w:p w:rsidR="00AB5092" w:rsidRDefault="00AB5092" w:rsidP="00644BD4">
      <w:pPr>
        <w:pStyle w:val="Geenafstand"/>
      </w:pPr>
      <w:r>
        <w:t xml:space="preserve"> ( benzine). </w:t>
      </w:r>
      <w:r w:rsidR="00C30048">
        <w:t>Verbruiksbelasting, word evenals de btw doorberekend in de prijs van het product.</w:t>
      </w:r>
    </w:p>
    <w:p w:rsidR="00AB5092" w:rsidRDefault="00AB5092" w:rsidP="00644BD4">
      <w:pPr>
        <w:pStyle w:val="Geenafstand"/>
      </w:pPr>
    </w:p>
    <w:p w:rsidR="00AB5092" w:rsidRDefault="00AB5092" w:rsidP="00644BD4">
      <w:pPr>
        <w:pStyle w:val="Geenafstand"/>
        <w:rPr>
          <w:b/>
        </w:rPr>
      </w:pPr>
      <w:r w:rsidRPr="00AB5092">
        <w:rPr>
          <w:b/>
        </w:rPr>
        <w:t>De overheid maakt de inkomensverdeling gelijkmatiger</w:t>
      </w:r>
    </w:p>
    <w:p w:rsidR="00AB5092" w:rsidRDefault="00AB5092" w:rsidP="00644BD4">
      <w:pPr>
        <w:pStyle w:val="Geenafstand"/>
      </w:pPr>
      <w:r>
        <w:t>Door het heffen van belastingen en premies voor de sociale verzekeringen zorgt de overheid ervoor dat de verschillen tussen hoge en lage inkomens minder groot worden.</w:t>
      </w:r>
    </w:p>
    <w:p w:rsidR="0085573A" w:rsidRDefault="0085573A" w:rsidP="00644BD4">
      <w:pPr>
        <w:pStyle w:val="Geenafstand"/>
      </w:pPr>
    </w:p>
    <w:p w:rsidR="00061C08" w:rsidRDefault="00061C08" w:rsidP="00644BD4">
      <w:pPr>
        <w:pStyle w:val="Geenafstand"/>
      </w:pPr>
      <w:r>
        <w:t xml:space="preserve">Nederland is een verzorgingsstaat, iedere burger is verzekerd van een bestaansminimum. Het bestaansminimum is een bedrag dat je minimaal nodig hebt om in je levensonderhoud te voorzien. </w:t>
      </w:r>
    </w:p>
    <w:p w:rsidR="00061C08" w:rsidRDefault="00061C08" w:rsidP="00644BD4">
      <w:pPr>
        <w:pStyle w:val="Geenafstand"/>
      </w:pPr>
    </w:p>
    <w:p w:rsidR="00061C08" w:rsidRDefault="00061C08" w:rsidP="00644BD4">
      <w:pPr>
        <w:pStyle w:val="Geenafstand"/>
      </w:pPr>
      <w:r>
        <w:t xml:space="preserve">Ons stelsel van sociale zekerheid beschermt de burger tegen armoede. Je kunt het indelen in </w:t>
      </w:r>
    </w:p>
    <w:p w:rsidR="00061C08" w:rsidRDefault="00061C08" w:rsidP="00644BD4">
      <w:pPr>
        <w:pStyle w:val="Geenafstand"/>
      </w:pPr>
      <w:r>
        <w:t>SOCIALE VOORZIENINGEN en SOCIALE VERZEKERINGEN.</w:t>
      </w:r>
    </w:p>
    <w:p w:rsidR="00061C08" w:rsidRDefault="00061C08" w:rsidP="00644BD4">
      <w:pPr>
        <w:pStyle w:val="Geenafstand"/>
      </w:pPr>
    </w:p>
    <w:p w:rsidR="00061C08" w:rsidRDefault="00061C08" w:rsidP="00644BD4">
      <w:pPr>
        <w:pStyle w:val="Geenafstand"/>
      </w:pPr>
      <w:r>
        <w:t>Geld voor de sociale voorzieningen komt uit de belastingopbrengsten. Voorbeelden: Wet Werk en Bijstand ( WWB ), Wet Arbeidsongeschiktheid Jongeren ( WAJONG ), Algemene Kinderbijslagwet ( AKW), huurtoeslag en zorgtoeslag.</w:t>
      </w:r>
    </w:p>
    <w:p w:rsidR="00061C08" w:rsidRDefault="00061C08" w:rsidP="00644BD4">
      <w:pPr>
        <w:pStyle w:val="Geenafstand"/>
      </w:pPr>
    </w:p>
    <w:p w:rsidR="00061C08" w:rsidRDefault="00061C08" w:rsidP="00644BD4">
      <w:pPr>
        <w:pStyle w:val="Geenafstand"/>
      </w:pPr>
      <w:r>
        <w:t xml:space="preserve">Sociale verzekeringen betaal je premies. Je kunst ze verdelen in </w:t>
      </w:r>
    </w:p>
    <w:p w:rsidR="00061C08" w:rsidRDefault="00061C08" w:rsidP="00644BD4">
      <w:pPr>
        <w:pStyle w:val="Geenafstand"/>
      </w:pPr>
      <w:r>
        <w:t>- volksverzekeringen ( is een basisverzekering voor alle inwoners ) De bekendste is de AOW, algemene ouderdomswet.</w:t>
      </w:r>
    </w:p>
    <w:p w:rsidR="00061C08" w:rsidRDefault="00061C08" w:rsidP="00644BD4">
      <w:pPr>
        <w:pStyle w:val="Geenafstand"/>
      </w:pPr>
      <w:r>
        <w:t>- werknemersverzekeringen ( bestemd voor wie in loondienst werkt</w:t>
      </w:r>
      <w:r w:rsidR="00EA7E25">
        <w:t xml:space="preserve"> of gewerkt heeft ) Voorbeelden: WW Werkloosheidswet, WIA wet inkomen naar arbeidsvermogen.</w:t>
      </w:r>
    </w:p>
    <w:p w:rsidR="00EA7E25" w:rsidRDefault="00EA7E25" w:rsidP="00644BD4">
      <w:pPr>
        <w:pStyle w:val="Geenafstand"/>
      </w:pPr>
    </w:p>
    <w:p w:rsidR="00EA7E25" w:rsidRDefault="00EA7E25" w:rsidP="00644BD4">
      <w:pPr>
        <w:pStyle w:val="Geenafstand"/>
      </w:pPr>
      <w:r>
        <w:t>De premies voor de volksverzekeringen zijn een percentage van je inkomen tot een bepaalde grens.  Over je inkomen boven de premie-inkomensgrens betaal je geen premies meer.</w:t>
      </w:r>
    </w:p>
    <w:p w:rsidR="00EA7E25" w:rsidRDefault="00EA7E25" w:rsidP="00644BD4">
      <w:pPr>
        <w:pStyle w:val="Geenafstand"/>
      </w:pPr>
    </w:p>
    <w:p w:rsidR="00EA7E25" w:rsidRDefault="00EA7E25" w:rsidP="00644BD4">
      <w:pPr>
        <w:pStyle w:val="Geenafstand"/>
      </w:pPr>
      <w:r>
        <w:t xml:space="preserve">Het Centrum voor Werk en Inkomen ( CWI ) heeft als voornaamste taak werklozen aan een baan te helpen. Werklozen zijn verplicht zich bij het CWI in te schrijven als ze een uitkering willen. In verschillende gemeenten en regio’s zijn er projecten gericht op re-integratie van werklozen. Dat betekent dat een werkloze hulp krijgt bij solliciteren, of werkervaring op kan doen om meer kans te hebben op een baan. </w:t>
      </w:r>
    </w:p>
    <w:p w:rsidR="00EA7E25" w:rsidRDefault="00EA7E25" w:rsidP="00644BD4">
      <w:pPr>
        <w:pStyle w:val="Geenafstand"/>
      </w:pPr>
    </w:p>
    <w:p w:rsidR="005C7FA2" w:rsidRDefault="00EA7E25" w:rsidP="00644BD4">
      <w:pPr>
        <w:pStyle w:val="Geenafstand"/>
      </w:pPr>
      <w:r>
        <w:t xml:space="preserve">Een deel van de Nederlandse bevolking is niet in staat zelf in zijn inkomen te voorzien. Voor deze mensen is er de Wet Werk en Bijstand ( WWB ). </w:t>
      </w:r>
      <w:r w:rsidR="005C7FA2">
        <w:t xml:space="preserve">Mensen met een uitkering die lager is dan het sociaal minimum, kunnen een aanvulling krijgen van de bijstand. </w:t>
      </w:r>
    </w:p>
    <w:p w:rsidR="00061C08" w:rsidRDefault="005C7FA2" w:rsidP="00644BD4">
      <w:pPr>
        <w:pStyle w:val="Geenafstand"/>
      </w:pPr>
      <w:r>
        <w:lastRenderedPageBreak/>
        <w:t xml:space="preserve">Het sociaal minimum is het bedrag dat je ten minste nodig hebt om in je levensonderhoud te voorzien. Het wordt door de overheid vastgesteld. De WWB geeft aan iedereen in Nederland van 21 tot 65 jaar, die onvoldoende in zijn kosten van levensonderhoud kan voorzien, een uitkering tot het niveau van het sociaal minimum. De gemeente kan een toeslag geven als je </w:t>
      </w:r>
      <w:proofErr w:type="spellStart"/>
      <w:r>
        <w:t>je</w:t>
      </w:r>
      <w:proofErr w:type="spellEnd"/>
      <w:r>
        <w:t xml:space="preserve"> kosten niet met anderen kunt delen. </w:t>
      </w:r>
    </w:p>
    <w:p w:rsidR="005C7FA2" w:rsidRDefault="005C7FA2" w:rsidP="00644BD4">
      <w:pPr>
        <w:pStyle w:val="Geenafstand"/>
      </w:pPr>
    </w:p>
    <w:p w:rsidR="005C7FA2" w:rsidRDefault="005C7FA2" w:rsidP="00644BD4">
      <w:pPr>
        <w:pStyle w:val="Geenafstand"/>
      </w:pPr>
      <w:r>
        <w:t xml:space="preserve">Bij het beoordelen van de aanvraag van een bijstandsuitkering wordt eerst gekeken of je zelf nog geld hebt om van te leven. Alleen als dat bedrag onvoldoende is, ontvang je een bijstandsuitkering.  Om dat vast te stellen, kijkt de gemeente o.a. of je </w:t>
      </w:r>
    </w:p>
    <w:p w:rsidR="005C7FA2" w:rsidRDefault="005C7FA2" w:rsidP="00644BD4">
      <w:pPr>
        <w:pStyle w:val="Geenafstand"/>
      </w:pPr>
      <w:r>
        <w:t>- inkomsten hebt</w:t>
      </w:r>
    </w:p>
    <w:p w:rsidR="005C7FA2" w:rsidRDefault="005C7FA2" w:rsidP="00644BD4">
      <w:pPr>
        <w:pStyle w:val="Geenafstand"/>
      </w:pPr>
      <w:r>
        <w:t>- gezinsleden hebt die inkomsten hebben</w:t>
      </w:r>
    </w:p>
    <w:p w:rsidR="005C7FA2" w:rsidRDefault="005C7FA2" w:rsidP="00644BD4">
      <w:pPr>
        <w:pStyle w:val="Geenafstand"/>
      </w:pPr>
      <w:r>
        <w:t>- over vermogen beschikt ( zoals spaargeld of een eigen huis )</w:t>
      </w:r>
    </w:p>
    <w:p w:rsidR="005C7FA2" w:rsidRDefault="005C7FA2" w:rsidP="00644BD4">
      <w:pPr>
        <w:pStyle w:val="Geenafstand"/>
      </w:pPr>
      <w:r>
        <w:t>- alimentatie krijgt</w:t>
      </w:r>
    </w:p>
    <w:p w:rsidR="005C7FA2" w:rsidRDefault="005C7FA2" w:rsidP="00644BD4">
      <w:pPr>
        <w:pStyle w:val="Geenafstand"/>
      </w:pPr>
    </w:p>
    <w:p w:rsidR="005C7FA2" w:rsidRDefault="005C7FA2" w:rsidP="00644BD4">
      <w:pPr>
        <w:pStyle w:val="Geenafstand"/>
      </w:pPr>
      <w:r>
        <w:t xml:space="preserve">De rijksbegroting is een overzicht </w:t>
      </w:r>
      <w:r w:rsidR="000843FE">
        <w:t>verwachte inkomsten en uitgaven van het Rijk in het komende jaar. Hij wordt op Prinsjesdag door de minister van Financiën, namens de regering aangeboden aan de 1</w:t>
      </w:r>
      <w:r w:rsidR="000843FE" w:rsidRPr="000843FE">
        <w:rPr>
          <w:vertAlign w:val="superscript"/>
        </w:rPr>
        <w:t>e</w:t>
      </w:r>
      <w:r w:rsidR="000843FE">
        <w:t xml:space="preserve"> en 2</w:t>
      </w:r>
      <w:r w:rsidR="000843FE" w:rsidRPr="000843FE">
        <w:rPr>
          <w:vertAlign w:val="superscript"/>
        </w:rPr>
        <w:t>e</w:t>
      </w:r>
      <w:r w:rsidR="000843FE">
        <w:t xml:space="preserve"> kamer. In de miljoenennota geeft de regering er een toelichting op.</w:t>
      </w:r>
    </w:p>
    <w:p w:rsidR="000843FE" w:rsidRDefault="000843FE" w:rsidP="00644BD4">
      <w:pPr>
        <w:pStyle w:val="Geenafstand"/>
      </w:pPr>
    </w:p>
    <w:p w:rsidR="000843FE" w:rsidRDefault="000843FE" w:rsidP="00644BD4">
      <w:pPr>
        <w:pStyle w:val="Geenafstand"/>
      </w:pPr>
      <w:r>
        <w:t xml:space="preserve">Eigen inkomsten van gemeenten bestaan uit gemeentelijke belastingen. Voorbeelden: onroerende zaakbelasting ( OZB ), toeristenbelasting, hondenbelasting, rioolrechten en afvalstoffenheffing. </w:t>
      </w:r>
    </w:p>
    <w:p w:rsidR="000843FE" w:rsidRDefault="000843FE" w:rsidP="00644BD4">
      <w:pPr>
        <w:pStyle w:val="Geenafstand"/>
      </w:pPr>
    </w:p>
    <w:p w:rsidR="000843FE" w:rsidRDefault="000843FE" w:rsidP="00644BD4">
      <w:pPr>
        <w:pStyle w:val="Geenafstand"/>
      </w:pPr>
      <w:r>
        <w:t>Als je geld verdient, betaal je belasting. Belastingen zijn verplichte bijdragen die je aan de overheid moet betalen, zonder dat je rechtstreeks iets voor terugkrijgt. ( Belangrijkste inkomstenbron van de overheid ).</w:t>
      </w:r>
    </w:p>
    <w:p w:rsidR="000843FE" w:rsidRDefault="000843FE" w:rsidP="00644BD4">
      <w:pPr>
        <w:pStyle w:val="Geenafstand"/>
      </w:pPr>
    </w:p>
    <w:p w:rsidR="000843FE" w:rsidRDefault="000843FE" w:rsidP="00644BD4">
      <w:pPr>
        <w:pStyle w:val="Geenafstand"/>
      </w:pPr>
      <w:r>
        <w:t>De inkomsten van het Rijk kun je indelen in:</w:t>
      </w:r>
    </w:p>
    <w:p w:rsidR="000843FE" w:rsidRDefault="000843FE" w:rsidP="00644BD4">
      <w:pPr>
        <w:pStyle w:val="Geenafstand"/>
      </w:pPr>
      <w:r>
        <w:t>- Kostprijsverhogende belastingen: BTW</w:t>
      </w:r>
    </w:p>
    <w:p w:rsidR="000843FE" w:rsidRDefault="000843FE" w:rsidP="00644BD4">
      <w:pPr>
        <w:pStyle w:val="Geenafstand"/>
      </w:pPr>
      <w:r>
        <w:t>-Belastingen op inkomen, winst en vermogen: alle mensen en bedrijven die geld verdienen, betalen daarover belasting.</w:t>
      </w:r>
    </w:p>
    <w:p w:rsidR="000843FE" w:rsidRDefault="000843FE" w:rsidP="00644BD4">
      <w:pPr>
        <w:pStyle w:val="Geenafstand"/>
      </w:pPr>
      <w:r>
        <w:t>- Niet-belastinginkomsten: andere inkomsten van de overheid, zoals boetes en aardgasopbrengsten.</w:t>
      </w:r>
    </w:p>
    <w:p w:rsidR="000843FE" w:rsidRDefault="000843FE" w:rsidP="00644BD4">
      <w:pPr>
        <w:pStyle w:val="Geenafstand"/>
      </w:pPr>
    </w:p>
    <w:p w:rsidR="000843FE" w:rsidRDefault="00C30048" w:rsidP="00644BD4">
      <w:pPr>
        <w:pStyle w:val="Geenafstand"/>
      </w:pPr>
      <w:r>
        <w:t xml:space="preserve">In de aanschafprijs van een nieuwe auto zit een bedrag voor de </w:t>
      </w:r>
      <w:proofErr w:type="spellStart"/>
      <w:r>
        <w:t>bpm</w:t>
      </w:r>
      <w:proofErr w:type="spellEnd"/>
      <w:r>
        <w:t xml:space="preserve">, ( belasting op personenauto’s en motorrijwielen ). Als eigenaar betaal je motorrijtuigenbelasting. Dit is een voorbeeld van een houderschapsbelasting. </w:t>
      </w:r>
    </w:p>
    <w:p w:rsidR="000374E9" w:rsidRDefault="000374E9" w:rsidP="00644BD4">
      <w:pPr>
        <w:pStyle w:val="Geenafstand"/>
      </w:pPr>
    </w:p>
    <w:p w:rsidR="000374E9" w:rsidRPr="00AB5092" w:rsidRDefault="000374E9" w:rsidP="00644BD4">
      <w:pPr>
        <w:pStyle w:val="Geenafstand"/>
      </w:pPr>
      <w:r>
        <w:t xml:space="preserve">De inkomstenbelasting is de belasting die je moet betalen over het inkomen dat je verdient. Werknemers betalen deze belasting maandelijks over hun loon. Je spreekt dan van loonbelasting. De loonbelasting wordt samen met de premies volksverzekeringen als loonheffing door de werkgever ingehouden op het loon en afgedragen aan de belastingdienst.  Grotere bedrijven, naamloze vennootschappen ( </w:t>
      </w:r>
      <w:proofErr w:type="spellStart"/>
      <w:r>
        <w:t>NV’s</w:t>
      </w:r>
      <w:proofErr w:type="spellEnd"/>
      <w:r>
        <w:t xml:space="preserve"> ) of besloten vennootschappen (BV’s) betalen over hun winst vennootschapsbelasting. </w:t>
      </w:r>
    </w:p>
    <w:sectPr w:rsidR="000374E9" w:rsidRPr="00AB5092" w:rsidSect="00D857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E3022"/>
    <w:rsid w:val="000374E9"/>
    <w:rsid w:val="00061C08"/>
    <w:rsid w:val="000843FE"/>
    <w:rsid w:val="00127F49"/>
    <w:rsid w:val="005C7FA2"/>
    <w:rsid w:val="005E3022"/>
    <w:rsid w:val="00644BD4"/>
    <w:rsid w:val="0085573A"/>
    <w:rsid w:val="00AB5092"/>
    <w:rsid w:val="00AE6AA7"/>
    <w:rsid w:val="00BD2B64"/>
    <w:rsid w:val="00C30048"/>
    <w:rsid w:val="00D85745"/>
    <w:rsid w:val="00EA7E2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574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44BD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1136</Words>
  <Characters>6248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2013-03-24T19:30:00Z</dcterms:created>
  <dcterms:modified xsi:type="dcterms:W3CDTF">2013-03-25T14:06:00Z</dcterms:modified>
</cp:coreProperties>
</file>